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rPr>
          <w:b/>
          <w:sz w:val="72"/>
          <w:szCs w:val="72"/>
        </w:rPr>
      </w:pPr>
      <w:r>
        <w:rPr>
          <w:b/>
          <w:sz w:val="72"/>
          <w:szCs w:val="72"/>
        </w:rPr>
        <w:t>УСТАВ</w:t>
      </w:r>
    </w:p>
    <w:p w:rsidR="004A1907" w:rsidRDefault="004A1907" w:rsidP="004A1907">
      <w:pPr>
        <w:jc w:val="center"/>
        <w:rPr>
          <w:b/>
          <w:sz w:val="72"/>
          <w:szCs w:val="72"/>
        </w:rPr>
      </w:pPr>
    </w:p>
    <w:p w:rsidR="004A1907" w:rsidRDefault="004A1907" w:rsidP="004A1907">
      <w:pPr>
        <w:jc w:val="center"/>
        <w:rPr>
          <w:b/>
          <w:sz w:val="48"/>
          <w:szCs w:val="52"/>
        </w:rPr>
      </w:pPr>
      <w:r>
        <w:rPr>
          <w:b/>
          <w:sz w:val="48"/>
          <w:szCs w:val="52"/>
        </w:rPr>
        <w:t>ВЕСЕЛОВСКОГО</w:t>
      </w:r>
    </w:p>
    <w:p w:rsidR="004A1907" w:rsidRDefault="004A1907" w:rsidP="004A1907">
      <w:pPr>
        <w:jc w:val="center"/>
        <w:rPr>
          <w:b/>
          <w:sz w:val="52"/>
          <w:szCs w:val="52"/>
        </w:rPr>
      </w:pPr>
      <w:r>
        <w:rPr>
          <w:b/>
          <w:sz w:val="48"/>
          <w:szCs w:val="52"/>
        </w:rPr>
        <w:t>МУНИЦИПАЛЬНОГО  ОБРАЗОВАНИЯ</w:t>
      </w:r>
    </w:p>
    <w:p w:rsidR="004A1907" w:rsidRDefault="004A1907" w:rsidP="004A1907">
      <w:pPr>
        <w:jc w:val="center"/>
        <w:rPr>
          <w:b/>
          <w:sz w:val="52"/>
          <w:szCs w:val="52"/>
        </w:rPr>
      </w:pPr>
    </w:p>
    <w:p w:rsidR="004A1907" w:rsidRDefault="004A1907" w:rsidP="004A1907">
      <w:pPr>
        <w:jc w:val="center"/>
        <w:rPr>
          <w:b/>
          <w:sz w:val="52"/>
          <w:szCs w:val="52"/>
        </w:rPr>
      </w:pPr>
    </w:p>
    <w:p w:rsidR="004A1907" w:rsidRDefault="004A1907" w:rsidP="004A1907">
      <w:pPr>
        <w:jc w:val="center"/>
        <w:rPr>
          <w:b/>
          <w:sz w:val="52"/>
          <w:szCs w:val="52"/>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4A1907">
      <w:pPr>
        <w:pStyle w:val="ConsTitle"/>
        <w:rPr>
          <w:rFonts w:ascii="Times New Roman" w:hAnsi="Times New Roman"/>
          <w:i/>
          <w:color w:val="FF0000"/>
          <w:sz w:val="28"/>
          <w:szCs w:val="28"/>
        </w:rPr>
      </w:pPr>
    </w:p>
    <w:p w:rsidR="004A1907" w:rsidRPr="004A1907" w:rsidRDefault="004A1907" w:rsidP="004A1907">
      <w:pPr>
        <w:pStyle w:val="ConsTitle"/>
        <w:rPr>
          <w:rFonts w:ascii="Times New Roman" w:hAnsi="Times New Roman"/>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9A17B6" w:rsidRPr="009A17B6" w:rsidRDefault="009A17B6" w:rsidP="00B16BF2">
      <w:pPr>
        <w:pStyle w:val="ConsTitle"/>
        <w:ind w:firstLine="709"/>
        <w:rPr>
          <w:rFonts w:ascii="Times New Roman" w:hAnsi="Times New Roman"/>
          <w:color w:val="FF0000"/>
          <w:sz w:val="28"/>
          <w:szCs w:val="28"/>
        </w:rPr>
      </w:pPr>
    </w:p>
    <w:p w:rsidR="008724B6" w:rsidRPr="00EC2B0D" w:rsidRDefault="00A03A2F">
      <w:pPr>
        <w:pStyle w:val="ConsTitle"/>
        <w:ind w:right="-185" w:firstLine="709"/>
        <w:jc w:val="center"/>
        <w:rPr>
          <w:rFonts w:ascii="Times New Roman" w:hAnsi="Times New Roman"/>
          <w:sz w:val="28"/>
          <w:szCs w:val="28"/>
        </w:rPr>
      </w:pPr>
      <w:r w:rsidRPr="00EC2B0D">
        <w:rPr>
          <w:rFonts w:ascii="Times New Roman" w:hAnsi="Times New Roman"/>
          <w:sz w:val="28"/>
          <w:szCs w:val="28"/>
        </w:rPr>
        <w:lastRenderedPageBreak/>
        <w:t>УСТАВ</w:t>
      </w:r>
    </w:p>
    <w:p w:rsidR="008724B6" w:rsidRPr="00EC2B0D" w:rsidRDefault="00B16BF2" w:rsidP="00EC2B0D">
      <w:pPr>
        <w:pStyle w:val="ConsTitle"/>
        <w:ind w:right="-185" w:firstLine="709"/>
        <w:jc w:val="center"/>
        <w:rPr>
          <w:rFonts w:ascii="Times New Roman" w:hAnsi="Times New Roman"/>
          <w:sz w:val="28"/>
          <w:szCs w:val="28"/>
        </w:rPr>
      </w:pPr>
      <w:r w:rsidRPr="00EC2B0D">
        <w:rPr>
          <w:rFonts w:ascii="Times New Roman" w:hAnsi="Times New Roman"/>
          <w:sz w:val="28"/>
          <w:szCs w:val="28"/>
        </w:rPr>
        <w:t>ВЕСЕЛОВСКОГО</w:t>
      </w:r>
      <w:r w:rsidR="00EC2B0D">
        <w:rPr>
          <w:rFonts w:ascii="Times New Roman" w:hAnsi="Times New Roman"/>
          <w:sz w:val="28"/>
          <w:szCs w:val="28"/>
        </w:rPr>
        <w:t xml:space="preserve">    </w:t>
      </w:r>
      <w:r w:rsidR="00A03A2F" w:rsidRPr="00EC2B0D">
        <w:rPr>
          <w:rFonts w:ascii="Times New Roman" w:hAnsi="Times New Roman"/>
          <w:sz w:val="28"/>
          <w:szCs w:val="28"/>
        </w:rPr>
        <w:t>МУНИЦИПАЛЬНОГО</w:t>
      </w:r>
      <w:r w:rsidR="00EC2B0D">
        <w:rPr>
          <w:rFonts w:ascii="Times New Roman" w:hAnsi="Times New Roman"/>
          <w:sz w:val="28"/>
          <w:szCs w:val="28"/>
        </w:rPr>
        <w:t xml:space="preserve">  </w:t>
      </w:r>
      <w:r w:rsidR="00A03A2F" w:rsidRPr="00EC2B0D">
        <w:rPr>
          <w:rFonts w:ascii="Times New Roman" w:hAnsi="Times New Roman"/>
          <w:sz w:val="28"/>
          <w:szCs w:val="28"/>
        </w:rPr>
        <w:t xml:space="preserve"> ОБРАЗОВАНИЯ</w:t>
      </w:r>
    </w:p>
    <w:p w:rsidR="008724B6" w:rsidRDefault="008724B6" w:rsidP="00EC2B0D">
      <w:pPr>
        <w:pStyle w:val="ConsTitle"/>
        <w:rPr>
          <w:rFonts w:ascii="Times New Roman" w:hAnsi="Times New Roman"/>
          <w:b w:val="0"/>
          <w:i/>
          <w:sz w:val="28"/>
          <w:szCs w:val="28"/>
        </w:rPr>
      </w:pP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w:t>
      </w:r>
      <w:r w:rsidR="00EC2B0D">
        <w:rPr>
          <w:rFonts w:ascii="Times New Roman" w:hAnsi="Times New Roman"/>
          <w:sz w:val="28"/>
          <w:szCs w:val="28"/>
        </w:rPr>
        <w:t xml:space="preserve">амоуправления в  Веселовском </w:t>
      </w:r>
      <w:r>
        <w:rPr>
          <w:rFonts w:ascii="Times New Roman" w:hAnsi="Times New Roman"/>
          <w:sz w:val="28"/>
          <w:szCs w:val="28"/>
        </w:rPr>
        <w:t xml:space="preserve">муниципальном образовании. </w:t>
      </w:r>
      <w:proofErr w:type="gramEnd"/>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1</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ОБЩИЕ ПОЛОЖЕНИЯ</w:t>
      </w:r>
    </w:p>
    <w:p w:rsidR="008724B6" w:rsidRDefault="008724B6">
      <w:pPr>
        <w:pStyle w:val="ConsNormal"/>
        <w:ind w:firstLine="709"/>
        <w:jc w:val="center"/>
        <w:rPr>
          <w:rFonts w:ascii="Times New Roman" w:hAnsi="Times New Roman"/>
          <w:sz w:val="28"/>
          <w:szCs w:val="28"/>
        </w:rPr>
      </w:pPr>
    </w:p>
    <w:p w:rsidR="008724B6" w:rsidRDefault="00DB58BD">
      <w:pPr>
        <w:pStyle w:val="ConsNormal"/>
        <w:ind w:firstLine="709"/>
        <w:jc w:val="both"/>
        <w:rPr>
          <w:rFonts w:ascii="Times New Roman" w:hAnsi="Times New Roman"/>
          <w:b/>
          <w:sz w:val="28"/>
          <w:szCs w:val="28"/>
        </w:rPr>
      </w:pPr>
      <w:r>
        <w:rPr>
          <w:rFonts w:ascii="Times New Roman" w:hAnsi="Times New Roman"/>
          <w:b/>
          <w:sz w:val="28"/>
          <w:szCs w:val="28"/>
        </w:rPr>
        <w:t xml:space="preserve">Статья 1. Веселовское </w:t>
      </w:r>
      <w:r w:rsidR="00A03A2F">
        <w:rPr>
          <w:rFonts w:ascii="Times New Roman" w:hAnsi="Times New Roman"/>
          <w:b/>
          <w:sz w:val="28"/>
          <w:szCs w:val="28"/>
        </w:rPr>
        <w:t>муниципальное образование</w:t>
      </w:r>
    </w:p>
    <w:p w:rsidR="008724B6" w:rsidRDefault="008724B6">
      <w:pPr>
        <w:pStyle w:val="ConsNormal"/>
        <w:ind w:firstLine="709"/>
        <w:jc w:val="both"/>
        <w:rPr>
          <w:rFonts w:ascii="Times New Roman" w:hAnsi="Times New Roman"/>
          <w:b/>
          <w:sz w:val="28"/>
          <w:szCs w:val="28"/>
        </w:rPr>
      </w:pPr>
    </w:p>
    <w:p w:rsidR="008724B6" w:rsidRDefault="00DB58BD">
      <w:pPr>
        <w:pStyle w:val="ConsNormal"/>
        <w:ind w:firstLine="709"/>
        <w:jc w:val="both"/>
        <w:rPr>
          <w:rFonts w:ascii="Times New Roman" w:hAnsi="Times New Roman"/>
          <w:sz w:val="28"/>
          <w:szCs w:val="28"/>
        </w:rPr>
      </w:pPr>
      <w:r>
        <w:rPr>
          <w:rFonts w:ascii="Times New Roman" w:hAnsi="Times New Roman"/>
          <w:sz w:val="28"/>
          <w:szCs w:val="28"/>
        </w:rPr>
        <w:t>1. Веселовское</w:t>
      </w:r>
      <w:r w:rsidR="00A03A2F">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8"/>
          <w:szCs w:val="28"/>
        </w:rPr>
        <w:t>льного образования «Чунский</w:t>
      </w:r>
      <w:r w:rsidR="00A03A2F">
        <w:rPr>
          <w:rFonts w:ascii="Times New Roman" w:hAnsi="Times New Roman"/>
          <w:sz w:val="28"/>
          <w:szCs w:val="28"/>
        </w:rPr>
        <w:t xml:space="preserve"> район», наделенного Законом </w:t>
      </w:r>
      <w:r>
        <w:rPr>
          <w:rFonts w:ascii="Times New Roman" w:hAnsi="Times New Roman"/>
          <w:sz w:val="28"/>
          <w:szCs w:val="28"/>
        </w:rPr>
        <w:t xml:space="preserve">Иркутской области  от 16.12.2004 г. № 101-оз </w:t>
      </w:r>
      <w:r w:rsidR="00A03A2F">
        <w:rPr>
          <w:rFonts w:ascii="Times New Roman" w:hAnsi="Times New Roman"/>
          <w:sz w:val="28"/>
          <w:szCs w:val="28"/>
        </w:rPr>
        <w:t xml:space="preserve"> статусом муниципального района.</w:t>
      </w:r>
    </w:p>
    <w:p w:rsidR="008724B6" w:rsidRDefault="00DB58BD">
      <w:pPr>
        <w:pStyle w:val="ConsNonformat"/>
        <w:ind w:firstLine="709"/>
        <w:jc w:val="both"/>
        <w:rPr>
          <w:rFonts w:ascii="Times New Roman" w:hAnsi="Times New Roman"/>
          <w:sz w:val="28"/>
          <w:szCs w:val="28"/>
        </w:rPr>
      </w:pPr>
      <w:r>
        <w:rPr>
          <w:rFonts w:ascii="Times New Roman" w:hAnsi="Times New Roman"/>
          <w:sz w:val="28"/>
          <w:szCs w:val="28"/>
        </w:rPr>
        <w:t>2. Веселовское</w:t>
      </w:r>
      <w:r w:rsidR="00A03A2F">
        <w:rPr>
          <w:rFonts w:ascii="Times New Roman" w:hAnsi="Times New Roman"/>
          <w:sz w:val="28"/>
          <w:szCs w:val="28"/>
        </w:rPr>
        <w:t xml:space="preserve"> муниципальное образование наделено статусом сельского поселения Законом </w:t>
      </w:r>
      <w:r>
        <w:rPr>
          <w:rFonts w:ascii="Times New Roman" w:hAnsi="Times New Roman"/>
          <w:sz w:val="28"/>
          <w:szCs w:val="28"/>
        </w:rPr>
        <w:t xml:space="preserve"> Иркутской области от  15.12.2004 г. № 101 -</w:t>
      </w:r>
      <w:proofErr w:type="spellStart"/>
      <w:proofErr w:type="gramStart"/>
      <w:r>
        <w:rPr>
          <w:rFonts w:ascii="Times New Roman" w:hAnsi="Times New Roman"/>
          <w:sz w:val="28"/>
          <w:szCs w:val="28"/>
        </w:rPr>
        <w:t>оз</w:t>
      </w:r>
      <w:proofErr w:type="spellEnd"/>
      <w:proofErr w:type="gramEnd"/>
      <w:r>
        <w:rPr>
          <w:rFonts w:ascii="Times New Roman" w:hAnsi="Times New Roman"/>
          <w:sz w:val="28"/>
          <w:szCs w:val="28"/>
        </w:rPr>
        <w:t xml:space="preserve"> «О статусе и границах муниципального образования Чунского района Иркутской области</w:t>
      </w:r>
      <w:r w:rsidR="00A03A2F">
        <w:rPr>
          <w:rFonts w:ascii="Times New Roman" w:hAnsi="Times New Roman"/>
          <w:sz w:val="28"/>
          <w:szCs w:val="28"/>
        </w:rPr>
        <w:t>».</w:t>
      </w:r>
    </w:p>
    <w:p w:rsidR="008724B6" w:rsidRDefault="00A03A2F">
      <w:pPr>
        <w:pStyle w:val="ConsNormal"/>
        <w:ind w:firstLine="709"/>
        <w:jc w:val="both"/>
        <w:rPr>
          <w:rFonts w:ascii="Times New Roman" w:hAnsi="Times New Roman"/>
          <w:color w:val="000000"/>
          <w:sz w:val="28"/>
          <w:szCs w:val="28"/>
        </w:rPr>
      </w:pPr>
      <w:r>
        <w:rPr>
          <w:rFonts w:ascii="Times New Roman" w:hAnsi="Times New Roman"/>
          <w:sz w:val="28"/>
          <w:szCs w:val="28"/>
        </w:rPr>
        <w:t>3. Наименование муниципального образов</w:t>
      </w:r>
      <w:r w:rsidR="00B16BF2">
        <w:rPr>
          <w:rFonts w:ascii="Times New Roman" w:hAnsi="Times New Roman"/>
          <w:sz w:val="28"/>
          <w:szCs w:val="28"/>
        </w:rPr>
        <w:t>ания - Веселовское</w:t>
      </w:r>
      <w:r>
        <w:rPr>
          <w:rFonts w:ascii="Times New Roman" w:hAnsi="Times New Roman"/>
          <w:sz w:val="28"/>
          <w:szCs w:val="28"/>
        </w:rPr>
        <w:t>. Понятия «Поселение», «муници</w:t>
      </w:r>
      <w:r w:rsidR="00B16BF2">
        <w:rPr>
          <w:rFonts w:ascii="Times New Roman" w:hAnsi="Times New Roman"/>
          <w:sz w:val="28"/>
          <w:szCs w:val="28"/>
        </w:rPr>
        <w:t>пальное образование», «Веселовское</w:t>
      </w:r>
      <w:r>
        <w:rPr>
          <w:rFonts w:ascii="Times New Roman" w:hAnsi="Times New Roman"/>
          <w:sz w:val="28"/>
          <w:szCs w:val="28"/>
        </w:rPr>
        <w:t xml:space="preserve"> сельское Поселение» далее по тексту настоящего Устава используются в равной м</w:t>
      </w:r>
      <w:r w:rsidR="00B16BF2">
        <w:rPr>
          <w:rFonts w:ascii="Times New Roman" w:hAnsi="Times New Roman"/>
          <w:sz w:val="28"/>
          <w:szCs w:val="28"/>
        </w:rPr>
        <w:t>ере для обозначения Веселовского</w:t>
      </w:r>
      <w:r>
        <w:rPr>
          <w:rFonts w:ascii="Times New Roman" w:hAnsi="Times New Roman"/>
          <w:sz w:val="28"/>
          <w:szCs w:val="28"/>
        </w:rPr>
        <w:t xml:space="preserve"> муниципального образования.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 xml:space="preserve">«Об общих принципах организации местного самоуправления в </w:t>
      </w:r>
      <w:r>
        <w:rPr>
          <w:rFonts w:ascii="Times New Roman" w:hAnsi="Times New Roman"/>
          <w:sz w:val="28"/>
          <w:szCs w:val="28"/>
        </w:rPr>
        <w:lastRenderedPageBreak/>
        <w:t>Российской Федерации» (далее – Федеральный закон     № 131-ФЗ), с указанием перечня населенных пунктов, входящих в состав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sidR="003009B6">
        <w:rPr>
          <w:rFonts w:ascii="Times New Roman" w:hAnsi="Times New Roman"/>
          <w:sz w:val="28"/>
          <w:szCs w:val="28"/>
        </w:rPr>
        <w:t>ьзования населения Веселовского</w:t>
      </w:r>
      <w:r>
        <w:rPr>
          <w:rFonts w:ascii="Times New Roman" w:hAnsi="Times New Roman"/>
          <w:sz w:val="28"/>
          <w:szCs w:val="28"/>
        </w:rPr>
        <w:t xml:space="preserve"> муниципального образования, рекреационные земли, земли для развития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8724B6" w:rsidRDefault="008724B6">
      <w:pPr>
        <w:pStyle w:val="ConsNormal"/>
        <w:ind w:firstLine="709"/>
        <w:jc w:val="both"/>
        <w:rPr>
          <w:rFonts w:ascii="Times New Roman" w:hAnsi="Times New Roman"/>
          <w:b/>
          <w:sz w:val="28"/>
          <w:szCs w:val="28"/>
        </w:rPr>
      </w:pPr>
    </w:p>
    <w:p w:rsidR="008724B6" w:rsidRDefault="003009B6">
      <w:pPr>
        <w:ind w:firstLine="709"/>
        <w:jc w:val="both"/>
        <w:rPr>
          <w:sz w:val="28"/>
          <w:szCs w:val="28"/>
        </w:rPr>
      </w:pPr>
      <w:bookmarkStart w:id="0" w:name="sub_901"/>
      <w:r>
        <w:rPr>
          <w:sz w:val="28"/>
          <w:szCs w:val="28"/>
        </w:rPr>
        <w:t>1. Веселовское</w:t>
      </w:r>
      <w:r w:rsidR="00A03A2F">
        <w:rPr>
          <w:sz w:val="28"/>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Default="00A03A2F">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Default="00A03A2F">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 Глава 2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СИСТЕМА МЕСТНОГО САМОУПРАВЛЕНИЯ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И ВОПРОСЫ МЕСТНОГО ЗНАЧЕНИЯ</w:t>
      </w:r>
    </w:p>
    <w:p w:rsidR="008724B6" w:rsidRDefault="008724B6">
      <w:pPr>
        <w:pStyle w:val="ConsNonformat"/>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6. Вопросы местного значения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8724B6" w:rsidRPr="00CA72C8" w:rsidRDefault="00A03A2F">
      <w:pPr>
        <w:autoSpaceDE w:val="0"/>
        <w:autoSpaceDN w:val="0"/>
        <w:adjustRightInd w:val="0"/>
        <w:ind w:firstLine="709"/>
        <w:jc w:val="both"/>
        <w:outlineLvl w:val="1"/>
        <w:rPr>
          <w:b/>
          <w:color w:val="0D0D0D" w:themeColor="text1" w:themeTint="F2"/>
          <w:sz w:val="28"/>
          <w:szCs w:val="28"/>
        </w:rPr>
      </w:pPr>
      <w:r w:rsidRPr="00CA72C8">
        <w:rPr>
          <w:b/>
          <w:color w:val="0D0D0D" w:themeColor="text1" w:themeTint="F2"/>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A72C8">
        <w:rPr>
          <w:b/>
          <w:color w:val="0D0D0D" w:themeColor="text1" w:themeTint="F2"/>
          <w:sz w:val="28"/>
          <w:szCs w:val="28"/>
        </w:rPr>
        <w:t>контроля за</w:t>
      </w:r>
      <w:proofErr w:type="gramEnd"/>
      <w:r w:rsidRPr="00CA72C8">
        <w:rPr>
          <w:b/>
          <w:color w:val="0D0D0D" w:themeColor="text1" w:themeTint="F2"/>
          <w:sz w:val="28"/>
          <w:szCs w:val="28"/>
        </w:rPr>
        <w:t xml:space="preserve"> его исполнением, составление и утверждение отчета об исполнении бюджета поселения;</w:t>
      </w:r>
    </w:p>
    <w:p w:rsidR="008724B6" w:rsidRDefault="00A03A2F">
      <w:pPr>
        <w:autoSpaceDE w:val="0"/>
        <w:autoSpaceDN w:val="0"/>
        <w:adjustRightInd w:val="0"/>
        <w:ind w:firstLine="709"/>
        <w:jc w:val="both"/>
        <w:outlineLvl w:val="1"/>
        <w:rPr>
          <w:sz w:val="28"/>
          <w:szCs w:val="28"/>
        </w:rPr>
      </w:pPr>
      <w:r>
        <w:rPr>
          <w:sz w:val="28"/>
          <w:szCs w:val="28"/>
        </w:rPr>
        <w:t>2) установление, изменение и отмена местных налогов и сборов поселения;</w:t>
      </w:r>
    </w:p>
    <w:p w:rsidR="008724B6" w:rsidRDefault="00A03A2F">
      <w:pPr>
        <w:autoSpaceDE w:val="0"/>
        <w:autoSpaceDN w:val="0"/>
        <w:adjustRightInd w:val="0"/>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8724B6" w:rsidRDefault="00A03A2F">
      <w:pPr>
        <w:autoSpaceDE w:val="0"/>
        <w:autoSpaceDN w:val="0"/>
        <w:adjustRightInd w:val="0"/>
        <w:ind w:firstLine="709"/>
        <w:jc w:val="both"/>
        <w:outlineLvl w:val="0"/>
        <w:rPr>
          <w:sz w:val="28"/>
          <w:szCs w:val="28"/>
        </w:rPr>
      </w:pPr>
      <w:r>
        <w:rPr>
          <w:sz w:val="28"/>
          <w:szCs w:val="28"/>
        </w:rPr>
        <w:t xml:space="preserve">4) организация в границах поселения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xml:space="preserve">- и водоснабжения населения, водоотведения, снабжения населения топливом, </w:t>
      </w:r>
      <w:r>
        <w:rPr>
          <w:b/>
          <w:sz w:val="28"/>
          <w:szCs w:val="28"/>
        </w:rPr>
        <w:t>в пределах полномочий, установленных законодательством Российской Федерации;</w:t>
      </w:r>
    </w:p>
    <w:p w:rsidR="008724B6" w:rsidRDefault="00A03A2F">
      <w:pPr>
        <w:autoSpaceDE w:val="0"/>
        <w:autoSpaceDN w:val="0"/>
        <w:adjustRightInd w:val="0"/>
        <w:ind w:firstLine="709"/>
        <w:jc w:val="both"/>
        <w:outlineLvl w:val="1"/>
        <w:rPr>
          <w:b/>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w:t>
      </w:r>
      <w:r>
        <w:rPr>
          <w:b/>
          <w:sz w:val="28"/>
          <w:szCs w:val="28"/>
        </w:rPr>
        <w:t xml:space="preserve">, и обеспечение безопасности дорожного </w:t>
      </w:r>
      <w:proofErr w:type="gramStart"/>
      <w:r>
        <w:rPr>
          <w:b/>
          <w:sz w:val="28"/>
          <w:szCs w:val="28"/>
        </w:rPr>
        <w:t>движения</w:t>
      </w:r>
      <w:proofErr w:type="gramEnd"/>
      <w:r>
        <w:rPr>
          <w:b/>
          <w:sz w:val="28"/>
          <w:szCs w:val="28"/>
        </w:rPr>
        <w:t xml:space="preserve"> на них</w:t>
      </w:r>
      <w:r>
        <w:rPr>
          <w:sz w:val="28"/>
          <w:szCs w:val="28"/>
        </w:rPr>
        <w:t xml:space="preserve"> включая создание и обеспечение функционирования парковок (парковочных мест), </w:t>
      </w:r>
      <w:r>
        <w:rPr>
          <w:b/>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24B6" w:rsidRDefault="00A03A2F">
      <w:pPr>
        <w:autoSpaceDE w:val="0"/>
        <w:autoSpaceDN w:val="0"/>
        <w:adjustRightInd w:val="0"/>
        <w:ind w:firstLine="709"/>
        <w:jc w:val="both"/>
        <w:outlineLvl w:val="1"/>
        <w:rPr>
          <w:b/>
          <w:sz w:val="28"/>
          <w:szCs w:val="28"/>
        </w:rPr>
      </w:pPr>
      <w:r>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24B6" w:rsidRDefault="00A03A2F">
      <w:pPr>
        <w:autoSpaceDE w:val="0"/>
        <w:autoSpaceDN w:val="0"/>
        <w:adjustRightInd w:val="0"/>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4B6" w:rsidRDefault="00A03A2F">
      <w:pPr>
        <w:autoSpaceDE w:val="0"/>
        <w:autoSpaceDN w:val="0"/>
        <w:adjustRightInd w:val="0"/>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4B6" w:rsidRDefault="00A03A2F">
      <w:pPr>
        <w:autoSpaceDE w:val="0"/>
        <w:autoSpaceDN w:val="0"/>
        <w:adjustRightInd w:val="0"/>
        <w:ind w:firstLine="540"/>
        <w:jc w:val="both"/>
        <w:rPr>
          <w:rFonts w:eastAsiaTheme="minorHAnsi"/>
          <w:b/>
          <w:sz w:val="28"/>
          <w:szCs w:val="28"/>
          <w:lang w:eastAsia="en-US"/>
        </w:rPr>
      </w:pPr>
      <w:r>
        <w:rPr>
          <w:rFonts w:eastAsiaTheme="minorHAnsi"/>
          <w:b/>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4B6" w:rsidRDefault="00A03A2F">
      <w:pPr>
        <w:autoSpaceDE w:val="0"/>
        <w:autoSpaceDN w:val="0"/>
        <w:adjustRightInd w:val="0"/>
        <w:ind w:firstLine="709"/>
        <w:jc w:val="both"/>
        <w:outlineLvl w:val="1"/>
        <w:rPr>
          <w:sz w:val="28"/>
          <w:szCs w:val="28"/>
        </w:rPr>
      </w:pPr>
      <w:r>
        <w:rPr>
          <w:sz w:val="28"/>
          <w:szCs w:val="28"/>
        </w:rPr>
        <w:t>9) участие в предупреждении и ликвидации последствий чрезвычайных ситуаций в границах поселения;</w:t>
      </w:r>
    </w:p>
    <w:p w:rsidR="008724B6" w:rsidRDefault="00A03A2F">
      <w:pPr>
        <w:autoSpaceDE w:val="0"/>
        <w:autoSpaceDN w:val="0"/>
        <w:adjustRightInd w:val="0"/>
        <w:ind w:firstLine="709"/>
        <w:jc w:val="both"/>
        <w:outlineLvl w:val="1"/>
        <w:rPr>
          <w:sz w:val="28"/>
          <w:szCs w:val="28"/>
        </w:rPr>
      </w:pPr>
      <w:r>
        <w:rPr>
          <w:sz w:val="28"/>
          <w:szCs w:val="28"/>
        </w:rPr>
        <w:t>10) обеспечение первичных мер пожарной безопасности в границах населенных пунктов поселения;</w:t>
      </w:r>
    </w:p>
    <w:p w:rsidR="008724B6" w:rsidRDefault="00A03A2F">
      <w:pPr>
        <w:autoSpaceDE w:val="0"/>
        <w:autoSpaceDN w:val="0"/>
        <w:adjustRightInd w:val="0"/>
        <w:ind w:firstLine="709"/>
        <w:jc w:val="both"/>
        <w:outlineLvl w:val="1"/>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8724B6" w:rsidRDefault="00A03A2F">
      <w:pPr>
        <w:autoSpaceDE w:val="0"/>
        <w:autoSpaceDN w:val="0"/>
        <w:adjustRightInd w:val="0"/>
        <w:ind w:firstLine="709"/>
        <w:jc w:val="both"/>
        <w:outlineLvl w:val="1"/>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8724B6" w:rsidRDefault="00A03A2F">
      <w:pPr>
        <w:autoSpaceDE w:val="0"/>
        <w:autoSpaceDN w:val="0"/>
        <w:adjustRightInd w:val="0"/>
        <w:ind w:firstLine="709"/>
        <w:jc w:val="both"/>
        <w:outlineLvl w:val="1"/>
        <w:rPr>
          <w:sz w:val="28"/>
          <w:szCs w:val="28"/>
        </w:rPr>
      </w:pPr>
      <w:r>
        <w:rPr>
          <w:sz w:val="28"/>
          <w:szCs w:val="28"/>
        </w:rPr>
        <w:lastRenderedPageBreak/>
        <w:t>13) создание условий для организации досуга и обеспечения жителей поселения услугами организаций культуры;</w:t>
      </w:r>
    </w:p>
    <w:p w:rsidR="008724B6" w:rsidRDefault="00A03A2F">
      <w:pPr>
        <w:autoSpaceDE w:val="0"/>
        <w:autoSpaceDN w:val="0"/>
        <w:adjustRightInd w:val="0"/>
        <w:ind w:firstLine="709"/>
        <w:jc w:val="both"/>
        <w:outlineLvl w:val="1"/>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4B6" w:rsidRDefault="00A03A2F">
      <w:pPr>
        <w:autoSpaceDE w:val="0"/>
        <w:autoSpaceDN w:val="0"/>
        <w:adjustRightInd w:val="0"/>
        <w:ind w:firstLine="709"/>
        <w:jc w:val="both"/>
        <w:outlineLvl w:val="1"/>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4B6" w:rsidRDefault="00A03A2F">
      <w:pPr>
        <w:autoSpaceDE w:val="0"/>
        <w:autoSpaceDN w:val="0"/>
        <w:adjustRightInd w:val="0"/>
        <w:ind w:firstLine="709"/>
        <w:jc w:val="both"/>
        <w:outlineLvl w:val="1"/>
        <w:rPr>
          <w:sz w:val="28"/>
          <w:szCs w:val="28"/>
        </w:rPr>
      </w:pPr>
      <w:r>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724B6" w:rsidRDefault="00A03A2F">
      <w:pPr>
        <w:autoSpaceDE w:val="0"/>
        <w:autoSpaceDN w:val="0"/>
        <w:adjustRightInd w:val="0"/>
        <w:ind w:firstLine="709"/>
        <w:jc w:val="both"/>
        <w:outlineLvl w:val="1"/>
        <w:rPr>
          <w:sz w:val="28"/>
          <w:szCs w:val="28"/>
        </w:rPr>
      </w:pPr>
      <w:r>
        <w:rPr>
          <w:sz w:val="28"/>
          <w:szCs w:val="28"/>
        </w:rPr>
        <w:t xml:space="preserve">17) создание условий для массового отдыха жителей поселения и организация обустройства мест массового отдыха населения, </w:t>
      </w:r>
      <w:r>
        <w:rPr>
          <w:b/>
          <w:sz w:val="28"/>
          <w:szCs w:val="28"/>
        </w:rPr>
        <w:t>включая обеспечение свободного доступа граждан к водным объектам общего пользования и их береговым полосам;</w:t>
      </w:r>
    </w:p>
    <w:p w:rsidR="008724B6" w:rsidRDefault="00A03A2F">
      <w:pPr>
        <w:autoSpaceDE w:val="0"/>
        <w:autoSpaceDN w:val="0"/>
        <w:adjustRightInd w:val="0"/>
        <w:ind w:firstLine="709"/>
        <w:jc w:val="both"/>
        <w:outlineLvl w:val="1"/>
        <w:rPr>
          <w:sz w:val="28"/>
          <w:szCs w:val="28"/>
        </w:rPr>
      </w:pPr>
      <w:r>
        <w:rPr>
          <w:sz w:val="28"/>
          <w:szCs w:val="28"/>
        </w:rPr>
        <w:t>18) формирование архивных фондов поселения;</w:t>
      </w:r>
    </w:p>
    <w:p w:rsidR="008724B6" w:rsidRDefault="00A03A2F">
      <w:pPr>
        <w:autoSpaceDE w:val="0"/>
        <w:autoSpaceDN w:val="0"/>
        <w:adjustRightInd w:val="0"/>
        <w:ind w:firstLine="709"/>
        <w:jc w:val="both"/>
        <w:outlineLvl w:val="1"/>
        <w:rPr>
          <w:sz w:val="28"/>
          <w:szCs w:val="28"/>
        </w:rPr>
      </w:pPr>
      <w:r>
        <w:rPr>
          <w:sz w:val="28"/>
          <w:szCs w:val="28"/>
        </w:rPr>
        <w:t>19) организация сбора и вывоза бытовых отходов и мусора;</w:t>
      </w:r>
    </w:p>
    <w:p w:rsidR="008724B6" w:rsidRDefault="00A03A2F">
      <w:pPr>
        <w:autoSpaceDE w:val="0"/>
        <w:autoSpaceDN w:val="0"/>
        <w:adjustRightInd w:val="0"/>
        <w:ind w:firstLine="709"/>
        <w:jc w:val="both"/>
        <w:outlineLvl w:val="0"/>
        <w:rPr>
          <w:b/>
          <w:sz w:val="28"/>
          <w:szCs w:val="28"/>
        </w:rPr>
      </w:pPr>
      <w:r>
        <w:rPr>
          <w:sz w:val="28"/>
          <w:szCs w:val="28"/>
        </w:rPr>
        <w:t xml:space="preserve">20) </w:t>
      </w:r>
      <w:r>
        <w:rPr>
          <w:b/>
          <w:sz w:val="28"/>
          <w:szCs w:val="28"/>
        </w:rPr>
        <w:t xml:space="preserve">утверждение правил благоустройства территории поселения, </w:t>
      </w:r>
      <w:proofErr w:type="gramStart"/>
      <w:r>
        <w:rPr>
          <w:b/>
          <w:sz w:val="28"/>
          <w:szCs w:val="28"/>
        </w:rPr>
        <w:t>устанавливающих</w:t>
      </w:r>
      <w:proofErr w:type="gramEnd"/>
      <w:r>
        <w:rPr>
          <w:b/>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24B6" w:rsidRDefault="00A03A2F">
      <w:pPr>
        <w:autoSpaceDE w:val="0"/>
        <w:autoSpaceDN w:val="0"/>
        <w:adjustRightInd w:val="0"/>
        <w:ind w:firstLine="709"/>
        <w:jc w:val="both"/>
        <w:outlineLvl w:val="1"/>
        <w:rPr>
          <w:color w:val="FF0000"/>
          <w:sz w:val="28"/>
          <w:szCs w:val="28"/>
        </w:rPr>
      </w:pPr>
      <w:proofErr w:type="gramStart"/>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b/>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Pr>
          <w:sz w:val="28"/>
          <w:szCs w:val="28"/>
        </w:rPr>
        <w:t xml:space="preserve">, разрешений на ввод объектов в эксплуатацию </w:t>
      </w:r>
      <w:r>
        <w:rPr>
          <w:b/>
          <w:sz w:val="28"/>
          <w:szCs w:val="28"/>
        </w:rPr>
        <w:t>при осуществлении строительства</w:t>
      </w:r>
      <w:r>
        <w:rPr>
          <w:sz w:val="28"/>
          <w:szCs w:val="28"/>
        </w:rPr>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 осуществление </w:t>
      </w:r>
      <w:r>
        <w:rPr>
          <w:b/>
          <w:sz w:val="28"/>
          <w:szCs w:val="28"/>
        </w:rPr>
        <w:t>муниципального</w:t>
      </w:r>
      <w:r>
        <w:rPr>
          <w:sz w:val="28"/>
          <w:szCs w:val="28"/>
        </w:rPr>
        <w:t xml:space="preserve"> земельного </w:t>
      </w:r>
      <w:proofErr w:type="gramStart"/>
      <w:r>
        <w:rPr>
          <w:sz w:val="28"/>
          <w:szCs w:val="28"/>
        </w:rPr>
        <w:t>контроля за</w:t>
      </w:r>
      <w:proofErr w:type="gramEnd"/>
      <w:r>
        <w:rPr>
          <w:sz w:val="28"/>
          <w:szCs w:val="28"/>
        </w:rPr>
        <w:t xml:space="preserve"> использованием земель поселения</w:t>
      </w:r>
      <w:r>
        <w:rPr>
          <w:b/>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b/>
          <w:i/>
          <w:sz w:val="28"/>
          <w:szCs w:val="28"/>
        </w:rPr>
        <w:t>;</w:t>
      </w:r>
    </w:p>
    <w:p w:rsidR="008724B6" w:rsidRPr="00CA72C8" w:rsidRDefault="00A03A2F">
      <w:pPr>
        <w:autoSpaceDE w:val="0"/>
        <w:autoSpaceDN w:val="0"/>
        <w:adjustRightInd w:val="0"/>
        <w:ind w:firstLine="709"/>
        <w:jc w:val="both"/>
        <w:outlineLvl w:val="0"/>
        <w:rPr>
          <w:rFonts w:eastAsia="Calibri"/>
          <w:b/>
          <w:color w:val="0D0D0D" w:themeColor="text1" w:themeTint="F2"/>
          <w:sz w:val="28"/>
          <w:szCs w:val="28"/>
          <w:lang w:eastAsia="en-US"/>
        </w:rPr>
      </w:pPr>
      <w:r>
        <w:rPr>
          <w:b/>
          <w:sz w:val="28"/>
          <w:szCs w:val="28"/>
        </w:rPr>
        <w:t xml:space="preserve">22) </w:t>
      </w:r>
      <w:r w:rsidRPr="00CA72C8">
        <w:rPr>
          <w:rFonts w:eastAsia="Calibri"/>
          <w:b/>
          <w:color w:val="0D0D0D" w:themeColor="text1" w:themeTint="F2"/>
          <w:sz w:val="28"/>
          <w:szCs w:val="28"/>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CA72C8">
        <w:rPr>
          <w:rFonts w:eastAsia="Calibri"/>
          <w:b/>
          <w:color w:val="0D0D0D" w:themeColor="text1" w:themeTint="F2"/>
          <w:sz w:val="28"/>
          <w:szCs w:val="28"/>
          <w:lang w:eastAsia="en-US"/>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24B6" w:rsidRDefault="00A03A2F">
      <w:pPr>
        <w:autoSpaceDE w:val="0"/>
        <w:autoSpaceDN w:val="0"/>
        <w:adjustRightInd w:val="0"/>
        <w:ind w:firstLine="709"/>
        <w:jc w:val="both"/>
        <w:outlineLvl w:val="1"/>
        <w:rPr>
          <w:sz w:val="28"/>
          <w:szCs w:val="28"/>
        </w:rPr>
      </w:pPr>
      <w:r>
        <w:rPr>
          <w:sz w:val="28"/>
          <w:szCs w:val="28"/>
        </w:rPr>
        <w:t>23) организация ритуальных услуг и содержание мест захоронения;</w:t>
      </w:r>
    </w:p>
    <w:p w:rsidR="008724B6" w:rsidRDefault="00A03A2F">
      <w:pPr>
        <w:autoSpaceDE w:val="0"/>
        <w:autoSpaceDN w:val="0"/>
        <w:adjustRightInd w:val="0"/>
        <w:ind w:firstLine="709"/>
        <w:jc w:val="both"/>
        <w:outlineLvl w:val="1"/>
        <w:rPr>
          <w:sz w:val="28"/>
          <w:szCs w:val="28"/>
        </w:rPr>
      </w:pPr>
      <w:r>
        <w:rPr>
          <w:sz w:val="28"/>
          <w:szCs w:val="28"/>
        </w:rPr>
        <w:t xml:space="preserve">24) организация и осуществление мероприятий по </w:t>
      </w:r>
      <w:r>
        <w:rPr>
          <w:b/>
          <w:sz w:val="28"/>
          <w:szCs w:val="28"/>
        </w:rPr>
        <w:t>территориальной обороне и</w:t>
      </w:r>
      <w:r>
        <w:rPr>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8724B6" w:rsidRDefault="00A03A2F">
      <w:pPr>
        <w:autoSpaceDE w:val="0"/>
        <w:autoSpaceDN w:val="0"/>
        <w:adjustRightInd w:val="0"/>
        <w:ind w:firstLine="709"/>
        <w:jc w:val="both"/>
        <w:outlineLvl w:val="1"/>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4B6" w:rsidRDefault="00A03A2F">
      <w:pPr>
        <w:autoSpaceDE w:val="0"/>
        <w:autoSpaceDN w:val="0"/>
        <w:adjustRightInd w:val="0"/>
        <w:ind w:firstLine="709"/>
        <w:jc w:val="both"/>
        <w:outlineLvl w:val="1"/>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8724B6" w:rsidRDefault="00A03A2F">
      <w:pPr>
        <w:autoSpaceDE w:val="0"/>
        <w:autoSpaceDN w:val="0"/>
        <w:adjustRightInd w:val="0"/>
        <w:ind w:firstLine="709"/>
        <w:jc w:val="both"/>
        <w:outlineLvl w:val="1"/>
        <w:rPr>
          <w:b/>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w:t>
      </w:r>
      <w:r>
        <w:rPr>
          <w:b/>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724B6" w:rsidRDefault="00A03A2F">
      <w:pPr>
        <w:autoSpaceDE w:val="0"/>
        <w:autoSpaceDN w:val="0"/>
        <w:adjustRightInd w:val="0"/>
        <w:ind w:firstLine="709"/>
        <w:jc w:val="both"/>
        <w:outlineLvl w:val="1"/>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724B6" w:rsidRDefault="00A03A2F">
      <w:pPr>
        <w:autoSpaceDE w:val="0"/>
        <w:autoSpaceDN w:val="0"/>
        <w:adjustRightInd w:val="0"/>
        <w:ind w:firstLine="709"/>
        <w:jc w:val="both"/>
        <w:outlineLvl w:val="1"/>
        <w:rPr>
          <w:sz w:val="28"/>
          <w:szCs w:val="28"/>
        </w:rPr>
      </w:pPr>
      <w:r>
        <w:rPr>
          <w:sz w:val="28"/>
          <w:szCs w:val="28"/>
        </w:rPr>
        <w:t>29) организация и осуществление мероприятий по работе с детьми и молодежью в поселении;</w:t>
      </w:r>
    </w:p>
    <w:p w:rsidR="008724B6" w:rsidRDefault="00A03A2F">
      <w:pPr>
        <w:autoSpaceDE w:val="0"/>
        <w:autoSpaceDN w:val="0"/>
        <w:adjustRightInd w:val="0"/>
        <w:ind w:firstLine="709"/>
        <w:jc w:val="both"/>
        <w:outlineLvl w:val="1"/>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4B6" w:rsidRDefault="00A03A2F">
      <w:pPr>
        <w:autoSpaceDE w:val="0"/>
        <w:autoSpaceDN w:val="0"/>
        <w:adjustRightInd w:val="0"/>
        <w:ind w:firstLine="709"/>
        <w:jc w:val="both"/>
        <w:outlineLvl w:val="1"/>
        <w:rPr>
          <w:sz w:val="28"/>
          <w:szCs w:val="28"/>
        </w:rPr>
      </w:pPr>
      <w:r>
        <w:rPr>
          <w:sz w:val="28"/>
          <w:szCs w:val="28"/>
        </w:rPr>
        <w:t>31) осуществление муниципального лесного контроля;</w:t>
      </w:r>
    </w:p>
    <w:p w:rsidR="008724B6" w:rsidRPr="00CA72C8" w:rsidRDefault="00A03A2F">
      <w:pPr>
        <w:autoSpaceDE w:val="0"/>
        <w:autoSpaceDN w:val="0"/>
        <w:adjustRightInd w:val="0"/>
        <w:ind w:firstLine="709"/>
        <w:jc w:val="both"/>
        <w:outlineLvl w:val="1"/>
        <w:rPr>
          <w:b/>
          <w:color w:val="262626" w:themeColor="text1" w:themeTint="D9"/>
          <w:sz w:val="28"/>
          <w:szCs w:val="28"/>
        </w:rPr>
      </w:pPr>
      <w:r w:rsidRPr="00CA72C8">
        <w:rPr>
          <w:b/>
          <w:color w:val="262626" w:themeColor="text1" w:themeTint="D9"/>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24B6" w:rsidRDefault="00A03A2F">
      <w:pPr>
        <w:autoSpaceDE w:val="0"/>
        <w:autoSpaceDN w:val="0"/>
        <w:adjustRightInd w:val="0"/>
        <w:ind w:firstLine="709"/>
        <w:jc w:val="both"/>
        <w:outlineLvl w:val="1"/>
        <w:rPr>
          <w:b/>
          <w:sz w:val="28"/>
          <w:szCs w:val="28"/>
        </w:rPr>
      </w:pPr>
      <w:r>
        <w:rPr>
          <w:b/>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24B6" w:rsidRDefault="00A03A2F">
      <w:pPr>
        <w:autoSpaceDE w:val="0"/>
        <w:autoSpaceDN w:val="0"/>
        <w:adjustRightInd w:val="0"/>
        <w:ind w:firstLine="709"/>
        <w:jc w:val="both"/>
        <w:outlineLvl w:val="1"/>
        <w:rPr>
          <w:b/>
          <w:sz w:val="28"/>
          <w:szCs w:val="28"/>
        </w:rPr>
      </w:pPr>
      <w:r>
        <w:rPr>
          <w:b/>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24B6" w:rsidRDefault="00A03A2F">
      <w:pPr>
        <w:autoSpaceDE w:val="0"/>
        <w:autoSpaceDN w:val="0"/>
        <w:adjustRightInd w:val="0"/>
        <w:ind w:firstLine="709"/>
        <w:jc w:val="both"/>
        <w:outlineLvl w:val="1"/>
        <w:rPr>
          <w:b/>
          <w:sz w:val="28"/>
          <w:szCs w:val="28"/>
        </w:rPr>
      </w:pPr>
      <w:r>
        <w:rPr>
          <w:b/>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24B6" w:rsidRDefault="00A03A2F">
      <w:pPr>
        <w:autoSpaceDE w:val="0"/>
        <w:autoSpaceDN w:val="0"/>
        <w:adjustRightInd w:val="0"/>
        <w:ind w:firstLine="709"/>
        <w:jc w:val="both"/>
        <w:outlineLvl w:val="1"/>
        <w:rPr>
          <w:b/>
          <w:sz w:val="28"/>
          <w:szCs w:val="28"/>
        </w:rPr>
      </w:pPr>
      <w:r>
        <w:rPr>
          <w:b/>
          <w:sz w:val="28"/>
          <w:szCs w:val="28"/>
        </w:rPr>
        <w:t>34) осуществление муниципального контроля на территории особой экономической зоны;</w:t>
      </w:r>
    </w:p>
    <w:p w:rsidR="008724B6" w:rsidRDefault="00A03A2F">
      <w:pPr>
        <w:autoSpaceDE w:val="0"/>
        <w:autoSpaceDN w:val="0"/>
        <w:adjustRightInd w:val="0"/>
        <w:ind w:firstLine="709"/>
        <w:jc w:val="both"/>
        <w:outlineLvl w:val="1"/>
        <w:rPr>
          <w:b/>
          <w:bCs/>
          <w:sz w:val="28"/>
          <w:szCs w:val="28"/>
        </w:rPr>
      </w:pPr>
      <w:r>
        <w:rPr>
          <w:b/>
          <w:bCs/>
          <w:sz w:val="28"/>
          <w:szCs w:val="28"/>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24B6" w:rsidRDefault="00A03A2F">
      <w:pPr>
        <w:autoSpaceDE w:val="0"/>
        <w:autoSpaceDN w:val="0"/>
        <w:adjustRightInd w:val="0"/>
        <w:ind w:firstLine="709"/>
        <w:jc w:val="both"/>
        <w:outlineLvl w:val="1"/>
        <w:rPr>
          <w:b/>
          <w:bCs/>
          <w:sz w:val="28"/>
          <w:szCs w:val="28"/>
        </w:rPr>
      </w:pPr>
      <w:r>
        <w:rPr>
          <w:b/>
          <w:bCs/>
          <w:sz w:val="28"/>
          <w:szCs w:val="28"/>
        </w:rPr>
        <w:lastRenderedPageBreak/>
        <w:t>36) осуществление мер по противодействию коррупции в границах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8724B6" w:rsidRDefault="008724B6">
      <w:pPr>
        <w:pStyle w:val="ConsNormal"/>
        <w:ind w:firstLine="709"/>
        <w:jc w:val="both"/>
        <w:rPr>
          <w:rFonts w:ascii="Times New Roman" w:hAnsi="Times New Roman"/>
          <w:b/>
          <w:sz w:val="28"/>
          <w:szCs w:val="28"/>
        </w:rPr>
      </w:pP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Default="00A03A2F">
      <w:pPr>
        <w:autoSpaceDE w:val="0"/>
        <w:autoSpaceDN w:val="0"/>
        <w:adjustRightInd w:val="0"/>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Default="00A03A2F">
      <w:pPr>
        <w:autoSpaceDE w:val="0"/>
        <w:autoSpaceDN w:val="0"/>
        <w:adjustRightInd w:val="0"/>
        <w:ind w:firstLine="709"/>
        <w:jc w:val="both"/>
        <w:rPr>
          <w:sz w:val="28"/>
          <w:szCs w:val="28"/>
        </w:rPr>
      </w:pPr>
      <w:r>
        <w:rPr>
          <w:sz w:val="28"/>
          <w:szCs w:val="28"/>
        </w:rPr>
        <w:t>7) создание муниципальной пожарной охраны;</w:t>
      </w:r>
    </w:p>
    <w:p w:rsidR="008724B6" w:rsidRDefault="00A03A2F">
      <w:pPr>
        <w:autoSpaceDE w:val="0"/>
        <w:autoSpaceDN w:val="0"/>
        <w:adjustRightInd w:val="0"/>
        <w:ind w:firstLine="709"/>
        <w:jc w:val="both"/>
        <w:rPr>
          <w:sz w:val="28"/>
          <w:szCs w:val="28"/>
        </w:rPr>
      </w:pPr>
      <w:r>
        <w:rPr>
          <w:sz w:val="28"/>
          <w:szCs w:val="28"/>
        </w:rPr>
        <w:t>8) создание условий для развития туризма;</w:t>
      </w:r>
    </w:p>
    <w:p w:rsidR="008724B6" w:rsidRDefault="00A03A2F">
      <w:pPr>
        <w:autoSpaceDE w:val="0"/>
        <w:autoSpaceDN w:val="0"/>
        <w:adjustRightInd w:val="0"/>
        <w:ind w:firstLine="709"/>
        <w:jc w:val="both"/>
        <w:outlineLvl w:val="0"/>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724B6" w:rsidRDefault="00A03A2F">
      <w:pPr>
        <w:autoSpaceDE w:val="0"/>
        <w:autoSpaceDN w:val="0"/>
        <w:adjustRightInd w:val="0"/>
        <w:ind w:firstLine="709"/>
        <w:jc w:val="both"/>
        <w:outlineLvl w:val="0"/>
        <w:rPr>
          <w:b/>
          <w:sz w:val="28"/>
          <w:szCs w:val="28"/>
        </w:rPr>
      </w:pPr>
      <w:r>
        <w:rPr>
          <w:b/>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432F" w:rsidRPr="00CA72C8" w:rsidRDefault="00BA432F">
      <w:pPr>
        <w:autoSpaceDE w:val="0"/>
        <w:autoSpaceDN w:val="0"/>
        <w:adjustRightInd w:val="0"/>
        <w:ind w:firstLine="709"/>
        <w:jc w:val="both"/>
        <w:outlineLvl w:val="0"/>
        <w:rPr>
          <w:b/>
          <w:color w:val="0D0D0D" w:themeColor="text1" w:themeTint="F2"/>
          <w:sz w:val="28"/>
          <w:szCs w:val="28"/>
        </w:rPr>
      </w:pPr>
      <w:r w:rsidRPr="00CA72C8">
        <w:rPr>
          <w:b/>
          <w:color w:val="0D0D0D" w:themeColor="text1" w:themeTint="F2"/>
          <w:sz w:val="28"/>
          <w:szCs w:val="28"/>
        </w:rPr>
        <w:t xml:space="preserve">11) создание условий для организации </w:t>
      </w:r>
      <w:proofErr w:type="gramStart"/>
      <w:r w:rsidRPr="00CA72C8">
        <w:rPr>
          <w:b/>
          <w:color w:val="0D0D0D" w:themeColor="text1" w:themeTint="F2"/>
          <w:sz w:val="28"/>
          <w:szCs w:val="28"/>
        </w:rPr>
        <w:t>проведения независимой оценки качества оказания услуг</w:t>
      </w:r>
      <w:proofErr w:type="gramEnd"/>
      <w:r w:rsidRPr="00CA72C8">
        <w:rPr>
          <w:b/>
          <w:color w:val="0D0D0D" w:themeColor="text1" w:themeTint="F2"/>
          <w:sz w:val="28"/>
          <w:szCs w:val="28"/>
        </w:rPr>
        <w:t xml:space="preserve"> организациями в порядке и на условиях, которые установлены федеральными законами;</w:t>
      </w:r>
    </w:p>
    <w:p w:rsidR="008724B6" w:rsidRPr="00CA72C8" w:rsidRDefault="00A03A2F">
      <w:pPr>
        <w:autoSpaceDE w:val="0"/>
        <w:autoSpaceDN w:val="0"/>
        <w:adjustRightInd w:val="0"/>
        <w:ind w:firstLine="709"/>
        <w:jc w:val="both"/>
        <w:outlineLvl w:val="0"/>
        <w:rPr>
          <w:b/>
          <w:color w:val="0D0D0D" w:themeColor="text1" w:themeTint="F2"/>
          <w:sz w:val="28"/>
          <w:szCs w:val="28"/>
        </w:rPr>
      </w:pPr>
      <w:r w:rsidRPr="00CA72C8">
        <w:rPr>
          <w:b/>
          <w:color w:val="0D0D0D" w:themeColor="text1" w:themeTint="F2"/>
          <w:sz w:val="28"/>
          <w:szCs w:val="28"/>
        </w:rPr>
        <w:t>1</w:t>
      </w:r>
      <w:r w:rsidR="00BA432F" w:rsidRPr="00CA72C8">
        <w:rPr>
          <w:b/>
          <w:color w:val="0D0D0D" w:themeColor="text1" w:themeTint="F2"/>
          <w:sz w:val="28"/>
          <w:szCs w:val="28"/>
        </w:rPr>
        <w:t>2</w:t>
      </w:r>
      <w:r w:rsidRPr="00CA72C8">
        <w:rPr>
          <w:b/>
          <w:color w:val="0D0D0D" w:themeColor="text1" w:themeTint="F2"/>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sz w:val="28"/>
          <w:szCs w:val="2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w:t>
      </w:r>
      <w:r>
        <w:rPr>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8724B6" w:rsidRDefault="008724B6">
      <w:pPr>
        <w:pStyle w:val="ConsPlusNormal"/>
        <w:widowControl/>
        <w:ind w:firstLine="709"/>
        <w:jc w:val="both"/>
        <w:rPr>
          <w:rFonts w:ascii="Times New Roman" w:hAnsi="Times New Roman" w:cs="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8724B6" w:rsidRDefault="00A03A2F">
      <w:pPr>
        <w:autoSpaceDE w:val="0"/>
        <w:autoSpaceDN w:val="0"/>
        <w:adjustRightInd w:val="0"/>
        <w:ind w:firstLine="709"/>
        <w:jc w:val="both"/>
        <w:outlineLvl w:val="1"/>
        <w:rPr>
          <w:sz w:val="28"/>
          <w:szCs w:val="28"/>
        </w:rPr>
      </w:pPr>
      <w:r>
        <w:rPr>
          <w:sz w:val="28"/>
          <w:szCs w:val="28"/>
        </w:rPr>
        <w:t>1) принятие Уста</w:t>
      </w:r>
      <w:r w:rsidR="006D6A3A">
        <w:rPr>
          <w:sz w:val="28"/>
          <w:szCs w:val="28"/>
        </w:rPr>
        <w:t xml:space="preserve">ва Веселовского </w:t>
      </w:r>
      <w:r>
        <w:rPr>
          <w:sz w:val="28"/>
          <w:szCs w:val="28"/>
        </w:rPr>
        <w:t xml:space="preserve"> муниципального образования и внесение в него изменений и дополнений, издание муниципальных правовых актов;</w:t>
      </w:r>
    </w:p>
    <w:p w:rsidR="008724B6" w:rsidRDefault="00A03A2F">
      <w:pPr>
        <w:autoSpaceDE w:val="0"/>
        <w:autoSpaceDN w:val="0"/>
        <w:adjustRightInd w:val="0"/>
        <w:ind w:firstLine="709"/>
        <w:jc w:val="both"/>
        <w:outlineLvl w:val="1"/>
        <w:rPr>
          <w:sz w:val="28"/>
          <w:szCs w:val="28"/>
        </w:rPr>
      </w:pPr>
      <w:r>
        <w:rPr>
          <w:sz w:val="28"/>
          <w:szCs w:val="28"/>
        </w:rPr>
        <w:t>2) установление офи</w:t>
      </w:r>
      <w:r w:rsidR="006D6A3A">
        <w:rPr>
          <w:sz w:val="28"/>
          <w:szCs w:val="28"/>
        </w:rPr>
        <w:t xml:space="preserve">циальных символов  Веселовского </w:t>
      </w:r>
      <w:r>
        <w:rPr>
          <w:sz w:val="28"/>
          <w:szCs w:val="28"/>
        </w:rPr>
        <w:t xml:space="preserve"> муниципального образования;</w:t>
      </w:r>
    </w:p>
    <w:p w:rsidR="008724B6" w:rsidRPr="00CA72C8" w:rsidRDefault="00A03A2F">
      <w:pPr>
        <w:autoSpaceDE w:val="0"/>
        <w:autoSpaceDN w:val="0"/>
        <w:adjustRightInd w:val="0"/>
        <w:ind w:firstLine="709"/>
        <w:jc w:val="both"/>
        <w:outlineLvl w:val="1"/>
        <w:rPr>
          <w:color w:val="0D0D0D" w:themeColor="text1" w:themeTint="F2"/>
          <w:sz w:val="28"/>
          <w:szCs w:val="28"/>
        </w:rPr>
      </w:pPr>
      <w:r>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A72C8">
        <w:rPr>
          <w:b/>
          <w:color w:val="0D0D0D" w:themeColor="text1" w:themeTint="F2"/>
          <w:sz w:val="28"/>
          <w:szCs w:val="28"/>
        </w:rPr>
        <w:t>осуществление закупок товаров, работ, услуг для обеспечения муниципальных нужд</w:t>
      </w:r>
      <w:r w:rsidRPr="00CA72C8">
        <w:rPr>
          <w:color w:val="0D0D0D" w:themeColor="text1" w:themeTint="F2"/>
          <w:sz w:val="28"/>
          <w:szCs w:val="28"/>
        </w:rPr>
        <w:t>;</w:t>
      </w:r>
    </w:p>
    <w:p w:rsidR="008724B6" w:rsidRDefault="00A03A2F">
      <w:pPr>
        <w:autoSpaceDE w:val="0"/>
        <w:autoSpaceDN w:val="0"/>
        <w:adjustRightInd w:val="0"/>
        <w:ind w:firstLine="709"/>
        <w:jc w:val="both"/>
        <w:outlineLvl w:val="1"/>
        <w:rPr>
          <w:sz w:val="28"/>
          <w:szCs w:val="28"/>
        </w:rPr>
      </w:pPr>
      <w:r>
        <w:rPr>
          <w:sz w:val="28"/>
          <w:szCs w:val="28"/>
        </w:rPr>
        <w:t>4) установление тарифов на услуги, предоставляемые муниципальными предприятиями и учреждениями</w:t>
      </w:r>
      <w:r>
        <w:rPr>
          <w:rFonts w:eastAsia="Calibri"/>
          <w:color w:val="000000"/>
          <w:sz w:val="28"/>
          <w:szCs w:val="28"/>
          <w:lang w:eastAsia="en-US"/>
        </w:rPr>
        <w:t xml:space="preserve"> </w:t>
      </w:r>
      <w:r>
        <w:rPr>
          <w:rFonts w:eastAsia="Calibri"/>
          <w:b/>
          <w:color w:val="000000"/>
          <w:sz w:val="28"/>
          <w:szCs w:val="28"/>
          <w:lang w:eastAsia="en-US"/>
        </w:rPr>
        <w:t>и работы, выполняемые муниципальными предприятиями и учреждениями,</w:t>
      </w:r>
      <w:r>
        <w:rPr>
          <w:sz w:val="28"/>
          <w:szCs w:val="28"/>
        </w:rPr>
        <w:t xml:space="preserve"> если иное не предусмотрено федеральными законами;</w:t>
      </w:r>
    </w:p>
    <w:p w:rsidR="008724B6" w:rsidRDefault="00A03A2F">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Default="00A03A2F">
      <w:pPr>
        <w:autoSpaceDE w:val="0"/>
        <w:autoSpaceDN w:val="0"/>
        <w:adjustRightInd w:val="0"/>
        <w:ind w:firstLine="709"/>
        <w:jc w:val="both"/>
        <w:outlineLvl w:val="1"/>
        <w:rPr>
          <w:sz w:val="28"/>
          <w:szCs w:val="28"/>
        </w:rPr>
      </w:pPr>
      <w:r>
        <w:rPr>
          <w:sz w:val="28"/>
          <w:szCs w:val="28"/>
        </w:rPr>
        <w:t xml:space="preserve"> 6) полномочиями по организации теплоснабжения, предусмотренными Федеральным законом «О теплоснабжении»;</w:t>
      </w:r>
    </w:p>
    <w:p w:rsidR="008724B6" w:rsidRDefault="00A03A2F">
      <w:pPr>
        <w:autoSpaceDE w:val="0"/>
        <w:autoSpaceDN w:val="0"/>
        <w:adjustRightInd w:val="0"/>
        <w:ind w:firstLine="709"/>
        <w:jc w:val="both"/>
        <w:outlineLvl w:val="1"/>
        <w:rPr>
          <w:sz w:val="28"/>
          <w:szCs w:val="28"/>
        </w:rPr>
      </w:pPr>
      <w:r>
        <w:rPr>
          <w:b/>
          <w:sz w:val="28"/>
          <w:szCs w:val="28"/>
        </w:rPr>
        <w:t>6.1.) полномочиями в сфере водоснабжения и водоотведения, предусмотренными Федеральным законом «О водоснабжении и водоотведении»</w:t>
      </w:r>
      <w:r>
        <w:rPr>
          <w:b/>
          <w:i/>
          <w:sz w:val="28"/>
          <w:szCs w:val="28"/>
        </w:rPr>
        <w:t>;</w:t>
      </w:r>
    </w:p>
    <w:p w:rsidR="008724B6" w:rsidRDefault="00A03A2F">
      <w:pPr>
        <w:autoSpaceDE w:val="0"/>
        <w:autoSpaceDN w:val="0"/>
        <w:adjustRightInd w:val="0"/>
        <w:ind w:firstLine="709"/>
        <w:jc w:val="both"/>
        <w:outlineLvl w:val="1"/>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Default="00A03A2F">
      <w:pPr>
        <w:autoSpaceDE w:val="0"/>
        <w:autoSpaceDN w:val="0"/>
        <w:adjustRightInd w:val="0"/>
        <w:ind w:firstLine="709"/>
        <w:jc w:val="both"/>
        <w:outlineLvl w:val="1"/>
        <w:rPr>
          <w:sz w:val="28"/>
          <w:szCs w:val="28"/>
        </w:rPr>
      </w:pPr>
      <w:r>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724B6" w:rsidRDefault="00A03A2F">
      <w:pPr>
        <w:autoSpaceDE w:val="0"/>
        <w:autoSpaceDN w:val="0"/>
        <w:adjustRightInd w:val="0"/>
        <w:ind w:firstLine="709"/>
        <w:jc w:val="both"/>
        <w:rPr>
          <w:rFonts w:eastAsiaTheme="minorHAnsi"/>
          <w:b/>
          <w:sz w:val="28"/>
          <w:szCs w:val="28"/>
          <w:lang w:eastAsia="en-US"/>
        </w:rPr>
      </w:pPr>
      <w:r>
        <w:rPr>
          <w:b/>
          <w:sz w:val="28"/>
          <w:szCs w:val="28"/>
        </w:rPr>
        <w:lastRenderedPageBreak/>
        <w:t xml:space="preserve">8.1) </w:t>
      </w:r>
      <w:r>
        <w:rPr>
          <w:rFonts w:eastAsiaTheme="minorHAnsi"/>
          <w:b/>
          <w:sz w:val="28"/>
          <w:szCs w:val="2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8724B6" w:rsidRDefault="00A03A2F">
      <w:pPr>
        <w:autoSpaceDE w:val="0"/>
        <w:autoSpaceDN w:val="0"/>
        <w:adjustRightInd w:val="0"/>
        <w:ind w:firstLine="709"/>
        <w:jc w:val="both"/>
        <w:outlineLvl w:val="1"/>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Default="00A03A2F">
      <w:pPr>
        <w:autoSpaceDE w:val="0"/>
        <w:autoSpaceDN w:val="0"/>
        <w:adjustRightInd w:val="0"/>
        <w:ind w:firstLine="709"/>
        <w:jc w:val="both"/>
        <w:outlineLvl w:val="1"/>
        <w:rPr>
          <w:sz w:val="28"/>
          <w:szCs w:val="28"/>
        </w:rPr>
      </w:pPr>
      <w:r>
        <w:rPr>
          <w:sz w:val="28"/>
          <w:szCs w:val="28"/>
        </w:rPr>
        <w:t>10) осуществление международных и внешнеэкономических связей в соответствии с федеральными законами;</w:t>
      </w:r>
    </w:p>
    <w:p w:rsidR="008724B6" w:rsidRDefault="00A03A2F">
      <w:pPr>
        <w:autoSpaceDE w:val="0"/>
        <w:autoSpaceDN w:val="0"/>
        <w:adjustRightInd w:val="0"/>
        <w:ind w:firstLine="540"/>
        <w:jc w:val="both"/>
        <w:rPr>
          <w:rFonts w:eastAsiaTheme="minorHAnsi"/>
          <w:b/>
          <w:bCs/>
          <w:sz w:val="28"/>
          <w:szCs w:val="28"/>
          <w:lang w:eastAsia="en-US"/>
        </w:rPr>
      </w:pPr>
      <w:r>
        <w:rPr>
          <w:sz w:val="28"/>
          <w:szCs w:val="28"/>
        </w:rPr>
        <w:t xml:space="preserve">11) </w:t>
      </w:r>
      <w:r>
        <w:rPr>
          <w:b/>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
          <w:bCs/>
          <w:i/>
          <w:sz w:val="28"/>
          <w:szCs w:val="28"/>
        </w:rPr>
        <w:t>;</w:t>
      </w:r>
    </w:p>
    <w:p w:rsidR="008724B6" w:rsidRDefault="00A03A2F">
      <w:pPr>
        <w:autoSpaceDE w:val="0"/>
        <w:autoSpaceDN w:val="0"/>
        <w:adjustRightInd w:val="0"/>
        <w:ind w:firstLine="709"/>
        <w:jc w:val="both"/>
        <w:outlineLvl w:val="1"/>
        <w:rPr>
          <w:sz w:val="28"/>
          <w:szCs w:val="28"/>
        </w:rPr>
      </w:pPr>
      <w:r>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Default="00A03A2F">
      <w:pPr>
        <w:autoSpaceDE w:val="0"/>
        <w:autoSpaceDN w:val="0"/>
        <w:adjustRightInd w:val="0"/>
        <w:ind w:firstLine="709"/>
        <w:jc w:val="both"/>
        <w:outlineLvl w:val="1"/>
        <w:rPr>
          <w:sz w:val="28"/>
          <w:szCs w:val="28"/>
        </w:rPr>
      </w:pPr>
      <w:r>
        <w:rPr>
          <w:sz w:val="28"/>
          <w:szCs w:val="28"/>
        </w:rPr>
        <w:t>13) иными полномочиями в соответствии с Федеральным законом № 131-ФЗ, настоящим Уставом.</w:t>
      </w:r>
    </w:p>
    <w:p w:rsidR="008724B6" w:rsidRDefault="00A03A2F">
      <w:pPr>
        <w:autoSpaceDE w:val="0"/>
        <w:autoSpaceDN w:val="0"/>
        <w:adjustRightInd w:val="0"/>
        <w:ind w:firstLine="709"/>
        <w:jc w:val="both"/>
        <w:outlineLvl w:val="1"/>
        <w:rPr>
          <w:sz w:val="28"/>
          <w:szCs w:val="28"/>
        </w:rPr>
      </w:pPr>
      <w:r>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napToGrid/>
          <w:sz w:val="28"/>
          <w:szCs w:val="28"/>
        </w:rPr>
        <w:t xml:space="preserve"> </w:t>
      </w: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w:t>
      </w:r>
      <w:r>
        <w:rPr>
          <w:rFonts w:ascii="Times New Roman" w:hAnsi="Times New Roman"/>
          <w:sz w:val="28"/>
          <w:szCs w:val="28"/>
        </w:rPr>
        <w:lastRenderedPageBreak/>
        <w:t>продолжительность социально значимых работ не может составлять более четырех часов подряд.</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w:t>
      </w:r>
      <w:r w:rsidR="00C3665F">
        <w:rPr>
          <w:rFonts w:ascii="Times New Roman" w:hAnsi="Times New Roman"/>
          <w:b/>
          <w:sz w:val="28"/>
          <w:szCs w:val="28"/>
        </w:rPr>
        <w:t xml:space="preserve">ьного образования « Чунский </w:t>
      </w:r>
      <w:r>
        <w:rPr>
          <w:rFonts w:ascii="Times New Roman" w:hAnsi="Times New Roman"/>
          <w:b/>
          <w:sz w:val="28"/>
          <w:szCs w:val="28"/>
        </w:rPr>
        <w:t xml:space="preserve"> район»</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b/>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w:t>
      </w:r>
      <w:r w:rsidR="00C3665F">
        <w:rPr>
          <w:sz w:val="28"/>
          <w:szCs w:val="28"/>
        </w:rPr>
        <w:t xml:space="preserve">ьного образования « Чунский </w:t>
      </w:r>
      <w:r>
        <w:rPr>
          <w:sz w:val="28"/>
          <w:szCs w:val="28"/>
        </w:rPr>
        <w:t xml:space="preserve">район» о передаче им осуществления части своих полномочий </w:t>
      </w:r>
      <w:r>
        <w:rPr>
          <w:b/>
          <w:sz w:val="28"/>
          <w:szCs w:val="28"/>
        </w:rPr>
        <w:t>по решению вопросов местного значения</w:t>
      </w:r>
      <w:r>
        <w:rPr>
          <w:sz w:val="28"/>
          <w:szCs w:val="28"/>
        </w:rPr>
        <w:t xml:space="preserve"> за счет </w:t>
      </w:r>
      <w:r>
        <w:rPr>
          <w:b/>
          <w:bCs/>
          <w:sz w:val="28"/>
          <w:szCs w:val="28"/>
        </w:rPr>
        <w:t>межбюджетных трансфертов</w:t>
      </w:r>
      <w:r>
        <w:rPr>
          <w:sz w:val="28"/>
          <w:szCs w:val="28"/>
        </w:rPr>
        <w:t>, предоставляемых из местного бюджета Поселения в бюджет муниципа</w:t>
      </w:r>
      <w:r w:rsidR="00C3665F">
        <w:rPr>
          <w:sz w:val="28"/>
          <w:szCs w:val="28"/>
        </w:rPr>
        <w:t xml:space="preserve">льного образования « Чунский </w:t>
      </w:r>
      <w:r>
        <w:rPr>
          <w:sz w:val="28"/>
          <w:szCs w:val="28"/>
        </w:rPr>
        <w:t xml:space="preserve">район» </w:t>
      </w:r>
      <w:r>
        <w:rPr>
          <w:b/>
          <w:bCs/>
          <w:sz w:val="28"/>
          <w:szCs w:val="28"/>
        </w:rPr>
        <w:t>в соответствии с Бюджетным кодексом Российской Федерации.</w:t>
      </w:r>
      <w:proofErr w:type="gramEnd"/>
    </w:p>
    <w:p w:rsidR="008724B6" w:rsidRDefault="00A03A2F">
      <w:pPr>
        <w:autoSpaceDE w:val="0"/>
        <w:autoSpaceDN w:val="0"/>
        <w:adjustRightInd w:val="0"/>
        <w:ind w:firstLine="709"/>
        <w:jc w:val="both"/>
        <w:rPr>
          <w:b/>
          <w:bCs/>
          <w:sz w:val="28"/>
          <w:szCs w:val="28"/>
        </w:rPr>
      </w:pPr>
      <w:proofErr w:type="gramStart"/>
      <w:r>
        <w:rPr>
          <w:sz w:val="28"/>
          <w:szCs w:val="28"/>
        </w:rPr>
        <w:t>Органы местного самоуправления муни</w:t>
      </w:r>
      <w:r w:rsidR="00C3665F">
        <w:rPr>
          <w:sz w:val="28"/>
          <w:szCs w:val="28"/>
        </w:rPr>
        <w:t xml:space="preserve">ципального образования «Чунский </w:t>
      </w:r>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b/>
          <w:sz w:val="28"/>
          <w:szCs w:val="28"/>
        </w:rPr>
        <w:t>по решению вопросов местного значения</w:t>
      </w:r>
      <w:r>
        <w:rPr>
          <w:sz w:val="28"/>
          <w:szCs w:val="28"/>
        </w:rPr>
        <w:t xml:space="preserve"> за счет </w:t>
      </w:r>
      <w:r>
        <w:rPr>
          <w:b/>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b/>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8724B6" w:rsidRDefault="008724B6">
      <w:pPr>
        <w:pStyle w:val="ConsNonformat"/>
        <w:ind w:firstLine="709"/>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3</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ФОРМЫ НЕПОСРЕДСТВЕННОГО ОСУЩЕСТВЛЕНИЯ НАСЕЛЕНИЕМ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8724B6" w:rsidRDefault="00A03A2F">
      <w:pPr>
        <w:ind w:firstLine="709"/>
        <w:jc w:val="both"/>
        <w:rPr>
          <w:sz w:val="28"/>
          <w:szCs w:val="28"/>
        </w:rPr>
      </w:pPr>
      <w:r>
        <w:rPr>
          <w:sz w:val="28"/>
          <w:szCs w:val="28"/>
        </w:rPr>
        <w:t>Местный референдум проводится на всей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8724B6" w:rsidRDefault="00A03A2F">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724B6" w:rsidRDefault="00A03A2F">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Default="00A03A2F">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Default="00A03A2F">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Pr>
          <w:b/>
          <w:sz w:val="28"/>
          <w:szCs w:val="28"/>
        </w:rPr>
        <w:t>Иркутской</w:t>
      </w:r>
      <w:r>
        <w:rPr>
          <w:sz w:val="28"/>
          <w:szCs w:val="28"/>
        </w:rPr>
        <w:t xml:space="preserve"> области в течение пяти дней со дня его принятия.</w:t>
      </w:r>
    </w:p>
    <w:p w:rsidR="008724B6" w:rsidRDefault="00A03A2F">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Default="00A03A2F">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Default="00A03A2F">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Default="00A03A2F">
      <w:pPr>
        <w:autoSpaceDE w:val="0"/>
        <w:autoSpaceDN w:val="0"/>
        <w:adjustRightInd w:val="0"/>
        <w:ind w:firstLine="709"/>
        <w:jc w:val="both"/>
        <w:rPr>
          <w:bCs/>
          <w:iCs/>
          <w:sz w:val="28"/>
          <w:szCs w:val="28"/>
        </w:rPr>
      </w:pPr>
      <w:r>
        <w:rPr>
          <w:bCs/>
          <w:iCs/>
          <w:sz w:val="28"/>
          <w:szCs w:val="28"/>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Default="00A03A2F">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Default="00A03A2F">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Default="00A03A2F">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Default="00A03A2F">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8724B6" w:rsidRDefault="00A03A2F">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724B6" w:rsidRDefault="00A03A2F">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Default="00A03A2F">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8724B6" w:rsidRDefault="00A03A2F" w:rsidP="00CA72C8">
      <w:pPr>
        <w:autoSpaceDE w:val="0"/>
        <w:autoSpaceDN w:val="0"/>
        <w:adjustRightInd w:val="0"/>
        <w:ind w:firstLine="709"/>
        <w:jc w:val="both"/>
        <w:outlineLvl w:val="2"/>
        <w:rPr>
          <w:b/>
          <w:sz w:val="28"/>
          <w:szCs w:val="28"/>
        </w:rPr>
      </w:pPr>
      <w:r>
        <w:rPr>
          <w:b/>
          <w:sz w:val="28"/>
          <w:szCs w:val="28"/>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w:t>
      </w:r>
      <w:r w:rsidR="00CA72C8">
        <w:rPr>
          <w:b/>
          <w:sz w:val="28"/>
          <w:szCs w:val="28"/>
        </w:rPr>
        <w:t>м допускается через 2 года со дня официального опубликования результатов местного референдума</w:t>
      </w:r>
      <w:proofErr w:type="gramStart"/>
      <w:r>
        <w:rPr>
          <w:b/>
          <w:sz w:val="28"/>
          <w:szCs w:val="28"/>
        </w:rPr>
        <w:t xml:space="preserve"> </w:t>
      </w:r>
      <w:r w:rsidR="00CA72C8">
        <w:rPr>
          <w:b/>
          <w:sz w:val="28"/>
          <w:szCs w:val="28"/>
        </w:rPr>
        <w:t>.</w:t>
      </w:r>
      <w:proofErr w:type="gramEnd"/>
    </w:p>
    <w:p w:rsidR="00CA72C8" w:rsidRDefault="00CA72C8" w:rsidP="00CA72C8">
      <w:pPr>
        <w:autoSpaceDE w:val="0"/>
        <w:autoSpaceDN w:val="0"/>
        <w:adjustRightInd w:val="0"/>
        <w:ind w:firstLine="709"/>
        <w:jc w:val="both"/>
        <w:outlineLvl w:val="2"/>
        <w:rPr>
          <w:color w:val="000000"/>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724B6" w:rsidRDefault="00A03A2F">
      <w:pPr>
        <w:autoSpaceDE w:val="0"/>
        <w:autoSpaceDN w:val="0"/>
        <w:adjustRightInd w:val="0"/>
        <w:ind w:firstLine="709"/>
        <w:jc w:val="both"/>
        <w:rPr>
          <w:b/>
          <w:sz w:val="28"/>
          <w:szCs w:val="28"/>
        </w:rPr>
      </w:pPr>
      <w:r>
        <w:rPr>
          <w:b/>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724B6" w:rsidRDefault="00A03A2F">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724B6" w:rsidRDefault="00A03A2F">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8724B6" w:rsidRDefault="00A03A2F">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8724B6" w:rsidRDefault="00A03A2F">
      <w:pPr>
        <w:autoSpaceDE w:val="0"/>
        <w:autoSpaceDN w:val="0"/>
        <w:adjustRightInd w:val="0"/>
        <w:ind w:firstLine="709"/>
        <w:jc w:val="both"/>
        <w:rPr>
          <w:b/>
          <w:sz w:val="28"/>
          <w:szCs w:val="28"/>
        </w:rPr>
      </w:pPr>
      <w:bookmarkStart w:id="3" w:name="sub_42"/>
      <w:r>
        <w:rPr>
          <w:b/>
          <w:sz w:val="28"/>
          <w:szCs w:val="28"/>
        </w:rPr>
        <w:t xml:space="preserve">5. </w:t>
      </w:r>
      <w:bookmarkEnd w:id="3"/>
      <w:proofErr w:type="gramStart"/>
      <w:r>
        <w:rPr>
          <w:b/>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b/>
          <w:sz w:val="28"/>
          <w:szCs w:val="28"/>
        </w:rPr>
        <w:t xml:space="preserve"> частью 4 настоящей статьи, второе воскресенье сентября после такого досрочного прекращения полномочий.</w:t>
      </w:r>
    </w:p>
    <w:p w:rsidR="008724B6" w:rsidRDefault="00A03A2F">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8724B6" w:rsidRDefault="00A03A2F">
      <w:pPr>
        <w:autoSpaceDE w:val="0"/>
        <w:autoSpaceDN w:val="0"/>
        <w:adjustRightInd w:val="0"/>
        <w:ind w:firstLine="709"/>
        <w:jc w:val="both"/>
        <w:rPr>
          <w:sz w:val="28"/>
          <w:szCs w:val="28"/>
        </w:rPr>
      </w:pPr>
      <w:r>
        <w:rPr>
          <w:sz w:val="28"/>
          <w:szCs w:val="28"/>
        </w:rPr>
        <w:t>7. Расходы на подготовку и проведение муниципальных выборов осуществляются за счет средств местного бюджета.</w:t>
      </w:r>
    </w:p>
    <w:p w:rsidR="008724B6" w:rsidRDefault="00A03A2F">
      <w:pPr>
        <w:autoSpaceDE w:val="0"/>
        <w:autoSpaceDN w:val="0"/>
        <w:adjustRightInd w:val="0"/>
        <w:ind w:firstLine="709"/>
        <w:jc w:val="both"/>
        <w:rPr>
          <w:sz w:val="28"/>
          <w:szCs w:val="28"/>
        </w:rPr>
      </w:pPr>
      <w:r>
        <w:rPr>
          <w:sz w:val="28"/>
          <w:szCs w:val="28"/>
        </w:rPr>
        <w:t>8. Голосование на муниципальных выборах проводится в сроки, установленные федеральным и региональным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Результаты выборов подлежат официальному опубликованию (обнародованию).</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В случаях, установленных федеральными законами, муниципальные выборы назначаются соответствующей избирательной комиссией или судом.</w:t>
      </w: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lastRenderedPageBreak/>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724B6" w:rsidRDefault="008724B6">
      <w:pPr>
        <w:pStyle w:val="ConsNormal"/>
        <w:tabs>
          <w:tab w:val="left" w:pos="9285"/>
        </w:tabs>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13. Голосование по отзыву Главы Поселения, депутата Думы Поселения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Default="00A03A2F">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Default="00A03A2F">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Default="00A03A2F">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w:t>
      </w:r>
      <w:r>
        <w:rPr>
          <w:rFonts w:ascii="Times New Roman" w:hAnsi="Times New Roman"/>
          <w:sz w:val="28"/>
          <w:szCs w:val="28"/>
        </w:rPr>
        <w:lastRenderedPageBreak/>
        <w:t>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 xml:space="preserve">на </w:t>
      </w:r>
      <w:r w:rsidR="0081140A">
        <w:rPr>
          <w:rFonts w:ascii="Times New Roman" w:hAnsi="Times New Roman"/>
          <w:sz w:val="28"/>
          <w:szCs w:val="28"/>
        </w:rPr>
        <w:t xml:space="preserve"> </w:t>
      </w:r>
      <w:r>
        <w:rPr>
          <w:rFonts w:ascii="Times New Roman" w:hAnsi="Times New Roman"/>
          <w:sz w:val="28"/>
          <w:szCs w:val="28"/>
        </w:rPr>
        <w:t>части территории</w:t>
      </w:r>
      <w:proofErr w:type="gramEnd"/>
      <w:r>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подъезд многоквартирного жилого дома;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многоквартирный жилой дом;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b/>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8724B6" w:rsidRDefault="00A03A2F">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Pr>
          <w:b/>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8724B6" w:rsidRPr="00CA72C8" w:rsidRDefault="00A03A2F">
      <w:pPr>
        <w:pStyle w:val="ConsNormal"/>
        <w:ind w:firstLine="709"/>
        <w:jc w:val="both"/>
        <w:rPr>
          <w:rFonts w:ascii="Times New Roman" w:hAnsi="Times New Roman"/>
          <w:b/>
          <w:color w:val="0D0D0D" w:themeColor="text1" w:themeTint="F2"/>
          <w:sz w:val="28"/>
          <w:szCs w:val="28"/>
        </w:rPr>
      </w:pPr>
      <w:r w:rsidRPr="00CA72C8">
        <w:rPr>
          <w:rFonts w:ascii="Times New Roman" w:hAnsi="Times New Roman"/>
          <w:b/>
          <w:color w:val="0D0D0D" w:themeColor="text1" w:themeTint="F2"/>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Территориальное общественное самоуправление в соответствии с его уставом </w:t>
      </w:r>
      <w:r>
        <w:rPr>
          <w:rFonts w:ascii="Times New Roman" w:hAnsi="Times New Roman"/>
          <w:i/>
          <w:sz w:val="28"/>
          <w:szCs w:val="28"/>
        </w:rPr>
        <w:t xml:space="preserve">может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17. Публичные слушания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eastAsia="Calibri" w:hAnsi="Times New Roman"/>
          <w:color w:val="000000"/>
          <w:sz w:val="28"/>
          <w:szCs w:val="28"/>
          <w:lang w:eastAsia="en-US"/>
        </w:rPr>
        <w:t xml:space="preserve"> </w:t>
      </w:r>
      <w:r>
        <w:rPr>
          <w:rFonts w:ascii="Times New Roman" w:eastAsia="Calibri" w:hAnsi="Times New Roman"/>
          <w:b/>
          <w:color w:val="000000"/>
          <w:sz w:val="28"/>
          <w:szCs w:val="28"/>
          <w:lang w:eastAsia="en-US"/>
        </w:rPr>
        <w:t>проекты правил благоустройства территорий,</w:t>
      </w:r>
      <w:r>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hAnsi="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8724B6" w:rsidRDefault="00A03A2F">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724B6" w:rsidRDefault="00A03A2F">
      <w:pPr>
        <w:pStyle w:val="ConsNormal"/>
        <w:ind w:firstLine="709"/>
        <w:jc w:val="both"/>
        <w:rPr>
          <w:rFonts w:ascii="Times New Roman" w:hAnsi="Times New Roman"/>
          <w:b/>
          <w:sz w:val="28"/>
          <w:szCs w:val="28"/>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включая мотивированное обоснование принятых решений.</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8724B6" w:rsidRDefault="00A03A2F">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Default="00A03A2F">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19. Конференция граждан (собрание делегатов)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Default="00A03A2F">
      <w:pPr>
        <w:autoSpaceDE w:val="0"/>
        <w:autoSpaceDN w:val="0"/>
        <w:adjustRightInd w:val="0"/>
        <w:ind w:firstLine="709"/>
        <w:jc w:val="both"/>
        <w:rPr>
          <w:sz w:val="28"/>
          <w:szCs w:val="28"/>
        </w:rPr>
      </w:pPr>
      <w:r>
        <w:rPr>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Default="00A03A2F">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8724B6" w:rsidRDefault="008724B6">
      <w:pPr>
        <w:pStyle w:val="ConsNonformat"/>
        <w:ind w:firstLine="709"/>
        <w:jc w:val="both"/>
        <w:rPr>
          <w:rFonts w:ascii="Times New Roman" w:hAnsi="Times New Roman"/>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21. Обращения граждан в органы местного самоуправления</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8724B6" w:rsidRDefault="00A03A2F">
      <w:pPr>
        <w:autoSpaceDE w:val="0"/>
        <w:autoSpaceDN w:val="0"/>
        <w:adjustRightInd w:val="0"/>
        <w:ind w:firstLine="709"/>
        <w:jc w:val="both"/>
        <w:rPr>
          <w:sz w:val="28"/>
          <w:szCs w:val="28"/>
        </w:rPr>
      </w:pPr>
      <w:r>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Default="00A03A2F">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Default="00A03A2F">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 Глава 4</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НАИМЕНОВАНИЯ, СТРУКТУРА, ПОРЯДОК ФОРМИРОВАНИЯ И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ПОЛНОМОЧИЯ ОРГАНОВ МЕСТНОГО САМОУПРАВЛЕНИЯ И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ДОЛЖНОСТЫХ ЛИЦ МЕСТНОГО САМОУПРАВЛЕНИЯ</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Default="00E370D1">
      <w:pPr>
        <w:pStyle w:val="ConsNormal"/>
        <w:ind w:firstLine="709"/>
        <w:jc w:val="both"/>
        <w:rPr>
          <w:rFonts w:ascii="Times New Roman" w:hAnsi="Times New Roman"/>
          <w:sz w:val="28"/>
          <w:szCs w:val="28"/>
        </w:rPr>
      </w:pPr>
      <w:r>
        <w:rPr>
          <w:rFonts w:ascii="Times New Roman" w:hAnsi="Times New Roman"/>
          <w:sz w:val="28"/>
          <w:szCs w:val="28"/>
        </w:rPr>
        <w:t>1) Дума Веселовского</w:t>
      </w:r>
      <w:r w:rsidR="00A03A2F">
        <w:rPr>
          <w:rFonts w:ascii="Times New Roman" w:hAnsi="Times New Roman"/>
          <w:sz w:val="28"/>
          <w:szCs w:val="28"/>
        </w:rPr>
        <w:t xml:space="preserve"> муниципального образования – Дума сельского поселения, именуемая в настоящем Уставе как Дума Поселения; </w:t>
      </w:r>
    </w:p>
    <w:p w:rsidR="008724B6" w:rsidRDefault="00E370D1">
      <w:pPr>
        <w:pStyle w:val="ConsNormal"/>
        <w:ind w:firstLine="709"/>
        <w:jc w:val="both"/>
        <w:rPr>
          <w:rFonts w:ascii="Times New Roman" w:hAnsi="Times New Roman"/>
          <w:sz w:val="28"/>
          <w:szCs w:val="28"/>
        </w:rPr>
      </w:pPr>
      <w:r>
        <w:rPr>
          <w:rFonts w:ascii="Times New Roman" w:hAnsi="Times New Roman"/>
          <w:sz w:val="28"/>
          <w:szCs w:val="28"/>
        </w:rPr>
        <w:t>2) Глава Веселовского</w:t>
      </w:r>
      <w:r w:rsidR="00A03A2F">
        <w:rPr>
          <w:rFonts w:ascii="Times New Roman" w:hAnsi="Times New Roman"/>
          <w:sz w:val="28"/>
          <w:szCs w:val="28"/>
        </w:rPr>
        <w:t xml:space="preserve"> муниципального образования – Глава сельского поселения, </w:t>
      </w:r>
      <w:proofErr w:type="gramStart"/>
      <w:r w:rsidR="00A03A2F">
        <w:rPr>
          <w:rFonts w:ascii="Times New Roman" w:hAnsi="Times New Roman"/>
          <w:sz w:val="28"/>
          <w:szCs w:val="28"/>
        </w:rPr>
        <w:t>именуемый</w:t>
      </w:r>
      <w:proofErr w:type="gramEnd"/>
      <w:r w:rsidR="00A03A2F">
        <w:rPr>
          <w:rFonts w:ascii="Times New Roman" w:hAnsi="Times New Roman"/>
          <w:sz w:val="28"/>
          <w:szCs w:val="28"/>
        </w:rPr>
        <w:t xml:space="preserve"> в настоящем Уставе как  Глава Поселения; </w:t>
      </w:r>
    </w:p>
    <w:p w:rsidR="008724B6" w:rsidRDefault="00E370D1">
      <w:pPr>
        <w:pStyle w:val="ConsNormal"/>
        <w:ind w:firstLine="709"/>
        <w:jc w:val="both"/>
        <w:rPr>
          <w:rFonts w:ascii="Times New Roman" w:hAnsi="Times New Roman"/>
          <w:sz w:val="28"/>
          <w:szCs w:val="28"/>
        </w:rPr>
      </w:pPr>
      <w:r>
        <w:rPr>
          <w:rFonts w:ascii="Times New Roman" w:hAnsi="Times New Roman"/>
          <w:sz w:val="28"/>
          <w:szCs w:val="28"/>
        </w:rPr>
        <w:t>3) Администрация Веселовского</w:t>
      </w:r>
      <w:r w:rsidR="00A03A2F">
        <w:rPr>
          <w:rFonts w:ascii="Times New Roman" w:hAnsi="Times New Roman"/>
          <w:sz w:val="28"/>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8724B6" w:rsidRDefault="00A03A2F">
      <w:pPr>
        <w:autoSpaceDE w:val="0"/>
        <w:autoSpaceDN w:val="0"/>
        <w:adjustRightInd w:val="0"/>
        <w:ind w:firstLine="709"/>
        <w:jc w:val="both"/>
        <w:outlineLvl w:val="1"/>
        <w:rPr>
          <w:b/>
          <w:sz w:val="28"/>
          <w:szCs w:val="28"/>
        </w:rPr>
      </w:pPr>
      <w:r>
        <w:rPr>
          <w:sz w:val="28"/>
          <w:szCs w:val="28"/>
        </w:rPr>
        <w:t xml:space="preserve">4. </w:t>
      </w:r>
      <w:proofErr w:type="gramStart"/>
      <w:r>
        <w:rPr>
          <w:b/>
          <w:sz w:val="28"/>
          <w:szCs w:val="28"/>
        </w:rPr>
        <w:t>Изменения и дополнения</w:t>
      </w:r>
      <w:r w:rsidR="00E370D1">
        <w:rPr>
          <w:b/>
          <w:sz w:val="28"/>
          <w:szCs w:val="28"/>
        </w:rPr>
        <w:t xml:space="preserve">, внесенные в Устав Веселовского </w:t>
      </w:r>
      <w:r>
        <w:rPr>
          <w:b/>
          <w:sz w:val="28"/>
          <w:szCs w:val="28"/>
        </w:rPr>
        <w:t>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w:t>
      </w:r>
      <w:r>
        <w:rPr>
          <w:sz w:val="28"/>
          <w:szCs w:val="28"/>
        </w:rPr>
        <w:t xml:space="preserve"> </w:t>
      </w:r>
      <w:r>
        <w:rPr>
          <w:b/>
          <w:sz w:val="28"/>
          <w:szCs w:val="28"/>
        </w:rPr>
        <w:t>Федеральным законом № 131-ФЗ.</w:t>
      </w:r>
      <w:proofErr w:type="gramEnd"/>
    </w:p>
    <w:p w:rsidR="008724B6" w:rsidRDefault="00A03A2F">
      <w:pPr>
        <w:autoSpaceDE w:val="0"/>
        <w:autoSpaceDN w:val="0"/>
        <w:adjustRightInd w:val="0"/>
        <w:ind w:firstLine="709"/>
        <w:jc w:val="both"/>
        <w:outlineLvl w:val="1"/>
        <w:rPr>
          <w:b/>
          <w:sz w:val="28"/>
          <w:szCs w:val="28"/>
        </w:rPr>
      </w:pPr>
      <w:r>
        <w:rPr>
          <w:b/>
          <w:sz w:val="28"/>
          <w:szCs w:val="28"/>
        </w:rPr>
        <w:t>Изменения и дополнения</w:t>
      </w:r>
      <w:r w:rsidR="00E370D1">
        <w:rPr>
          <w:b/>
          <w:sz w:val="28"/>
          <w:szCs w:val="28"/>
        </w:rPr>
        <w:t xml:space="preserve">, внесенные в Устав Веселовского </w:t>
      </w:r>
      <w:r>
        <w:rPr>
          <w:b/>
          <w:sz w:val="28"/>
          <w:szCs w:val="28"/>
        </w:rPr>
        <w:t>муниципального образования и предусматривающие создание контрольно-</w:t>
      </w:r>
      <w:r>
        <w:rPr>
          <w:b/>
          <w:sz w:val="28"/>
          <w:szCs w:val="28"/>
        </w:rPr>
        <w:lastRenderedPageBreak/>
        <w:t>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24B6" w:rsidRDefault="00A03A2F">
      <w:pPr>
        <w:autoSpaceDE w:val="0"/>
        <w:autoSpaceDN w:val="0"/>
        <w:adjustRightInd w:val="0"/>
        <w:ind w:firstLine="709"/>
        <w:jc w:val="both"/>
        <w:outlineLvl w:val="1"/>
        <w:rPr>
          <w:b/>
          <w:bCs/>
          <w:sz w:val="28"/>
          <w:szCs w:val="28"/>
        </w:rPr>
      </w:pPr>
      <w:r>
        <w:rPr>
          <w:sz w:val="28"/>
          <w:szCs w:val="28"/>
        </w:rPr>
        <w:t xml:space="preserve">5. </w:t>
      </w:r>
      <w:r>
        <w:rPr>
          <w:b/>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w:t>
      </w:r>
      <w:r w:rsidR="00E370D1">
        <w:rPr>
          <w:rFonts w:ascii="Times New Roman" w:hAnsi="Times New Roman"/>
          <w:sz w:val="28"/>
          <w:szCs w:val="28"/>
        </w:rPr>
        <w:t>. Дума Поселения состоит из 10</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обладает</w:t>
      </w:r>
      <w:r>
        <w:rPr>
          <w:rFonts w:ascii="Times New Roman" w:hAnsi="Times New Roman"/>
          <w:sz w:val="28"/>
          <w:szCs w:val="28"/>
        </w:rPr>
        <w:t xml:space="preserve"> правами юридического лица</w:t>
      </w:r>
      <w:r w:rsidR="00E370D1">
        <w:rPr>
          <w:rFonts w:ascii="Times New Roman" w:hAnsi="Times New Roman"/>
          <w:sz w:val="28"/>
          <w:szCs w:val="28"/>
        </w:rPr>
        <w:t>.</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Default="00A03A2F">
      <w:pPr>
        <w:autoSpaceDE w:val="0"/>
        <w:autoSpaceDN w:val="0"/>
        <w:adjustRightInd w:val="0"/>
        <w:ind w:firstLine="709"/>
        <w:jc w:val="both"/>
        <w:rPr>
          <w:sz w:val="28"/>
          <w:szCs w:val="28"/>
        </w:rPr>
      </w:pPr>
      <w:r>
        <w:rPr>
          <w:sz w:val="28"/>
          <w:szCs w:val="28"/>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w:t>
      </w:r>
      <w:r>
        <w:rPr>
          <w:sz w:val="28"/>
          <w:szCs w:val="28"/>
        </w:rPr>
        <w:lastRenderedPageBreak/>
        <w:t>Поселения только по инициативе Главы Поселения или при наличии заключения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8724B6" w:rsidRDefault="00A03A2F">
      <w:pPr>
        <w:autoSpaceDE w:val="0"/>
        <w:autoSpaceDN w:val="0"/>
        <w:adjustRightInd w:val="0"/>
        <w:ind w:firstLine="709"/>
        <w:jc w:val="both"/>
        <w:rPr>
          <w:b/>
          <w:sz w:val="28"/>
          <w:szCs w:val="28"/>
        </w:rPr>
      </w:pPr>
      <w:r>
        <w:rPr>
          <w:sz w:val="28"/>
          <w:szCs w:val="28"/>
        </w:rPr>
        <w:t xml:space="preserve">6) определение порядка принятия решений о создании, реорганизации и ликвидации </w:t>
      </w:r>
      <w:r>
        <w:rPr>
          <w:b/>
          <w:sz w:val="28"/>
          <w:szCs w:val="28"/>
        </w:rPr>
        <w:t>муниципальных предприятий</w:t>
      </w:r>
      <w:r>
        <w:rPr>
          <w:sz w:val="28"/>
          <w:szCs w:val="28"/>
        </w:rPr>
        <w:t xml:space="preserve">, </w:t>
      </w:r>
      <w:r>
        <w:rPr>
          <w:b/>
          <w:sz w:val="28"/>
          <w:szCs w:val="28"/>
        </w:rPr>
        <w:t>а также</w:t>
      </w:r>
      <w:r>
        <w:rPr>
          <w:sz w:val="28"/>
          <w:szCs w:val="28"/>
        </w:rPr>
        <w:t xml:space="preserve"> об установлении тарифов на услуги муниципальных предприятий и учреждений,</w:t>
      </w:r>
      <w:r>
        <w:rPr>
          <w:rFonts w:eastAsia="Calibri"/>
          <w:color w:val="000000"/>
          <w:sz w:val="28"/>
          <w:szCs w:val="28"/>
          <w:lang w:eastAsia="en-US"/>
        </w:rPr>
        <w:t xml:space="preserve"> </w:t>
      </w:r>
      <w:r>
        <w:rPr>
          <w:rFonts w:eastAsia="Calibri"/>
          <w:b/>
          <w:color w:val="000000"/>
          <w:sz w:val="28"/>
          <w:szCs w:val="28"/>
          <w:lang w:eastAsia="en-US"/>
        </w:rPr>
        <w:t>выполнение работ, за исключением случаев, предусмотренных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w:t>
      </w:r>
      <w:r>
        <w:rPr>
          <w:rFonts w:ascii="Times New Roman" w:hAnsi="Times New Roman"/>
          <w:sz w:val="28"/>
          <w:szCs w:val="28"/>
        </w:rPr>
        <w:lastRenderedPageBreak/>
        <w:t>Поселения, депутата Думы Поселения по иным основаниям, предусмотренным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Pr>
          <w:rFonts w:ascii="Times New Roman" w:hAnsi="Times New Roman"/>
          <w:b/>
          <w:sz w:val="28"/>
          <w:szCs w:val="28"/>
        </w:rPr>
        <w:t xml:space="preserve">Иркутской </w:t>
      </w:r>
      <w:r>
        <w:rPr>
          <w:rFonts w:ascii="Times New Roman" w:hAnsi="Times New Roman"/>
          <w:sz w:val="28"/>
          <w:szCs w:val="28"/>
        </w:rPr>
        <w:t>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Default="00A03A2F">
      <w:pPr>
        <w:pStyle w:val="ConsNormal"/>
        <w:ind w:firstLine="709"/>
        <w:jc w:val="both"/>
        <w:rPr>
          <w:rFonts w:ascii="Times New Roman" w:hAnsi="Times New Roman"/>
          <w:snapToGrid/>
          <w:sz w:val="28"/>
          <w:szCs w:val="28"/>
        </w:rPr>
      </w:pPr>
      <w:r>
        <w:rPr>
          <w:rFonts w:ascii="Times New Roman" w:hAnsi="Times New Roman"/>
          <w:sz w:val="28"/>
          <w:szCs w:val="28"/>
        </w:rPr>
        <w:t>6) определение ц</w:t>
      </w:r>
      <w:r>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b/>
          <w:sz w:val="28"/>
          <w:szCs w:val="28"/>
        </w:rPr>
      </w:pPr>
      <w:r>
        <w:rPr>
          <w:b/>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724B6" w:rsidRPr="009C57EB" w:rsidRDefault="00A03A2F">
      <w:pPr>
        <w:pStyle w:val="ConsNormal"/>
        <w:ind w:firstLine="709"/>
        <w:jc w:val="both"/>
        <w:rPr>
          <w:rFonts w:ascii="Times New Roman" w:hAnsi="Times New Roman"/>
          <w:color w:val="0D0D0D" w:themeColor="text1" w:themeTint="F2"/>
          <w:sz w:val="28"/>
          <w:szCs w:val="28"/>
        </w:rPr>
      </w:pPr>
      <w:r w:rsidRPr="009C57EB">
        <w:rPr>
          <w:rFonts w:ascii="Times New Roman" w:hAnsi="Times New Roman"/>
          <w:color w:val="0D0D0D" w:themeColor="text1" w:themeTint="F2"/>
          <w:sz w:val="28"/>
          <w:szCs w:val="28"/>
        </w:rPr>
        <w:t xml:space="preserve">3) </w:t>
      </w:r>
      <w:r w:rsidRPr="009C57EB">
        <w:rPr>
          <w:rFonts w:ascii="Times New Roman" w:hAnsi="Times New Roman"/>
          <w:b/>
          <w:color w:val="0D0D0D" w:themeColor="text1" w:themeTint="F2"/>
          <w:sz w:val="28"/>
          <w:szCs w:val="28"/>
        </w:rPr>
        <w:t>в случае преобразования Поселения, осуществляемого в соответствии с Федеральным законом № 131-ФЗ, а также в случае упразднения Поселения</w:t>
      </w:r>
      <w:r w:rsidRPr="009C57EB">
        <w:rPr>
          <w:rFonts w:ascii="Times New Roman" w:hAnsi="Times New Roman"/>
          <w:color w:val="0D0D0D" w:themeColor="text1" w:themeTint="F2"/>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b/>
          <w:sz w:val="28"/>
          <w:szCs w:val="28"/>
        </w:rPr>
        <w:t>ч</w:t>
      </w:r>
      <w:proofErr w:type="gramEnd"/>
      <w:r>
        <w:rPr>
          <w:rFonts w:ascii="Times New Roman" w:hAnsi="Times New Roman"/>
          <w:b/>
          <w:sz w:val="28"/>
          <w:szCs w:val="28"/>
        </w:rPr>
        <w:t>. 3 ст. 42 Устава.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Default="00A03A2F">
      <w:pPr>
        <w:autoSpaceDE w:val="0"/>
        <w:autoSpaceDN w:val="0"/>
        <w:adjustRightInd w:val="0"/>
        <w:ind w:firstLine="709"/>
        <w:jc w:val="both"/>
        <w:outlineLvl w:val="0"/>
        <w:rPr>
          <w:rFonts w:eastAsia="Calibri"/>
          <w:b/>
          <w:color w:val="000000"/>
          <w:sz w:val="28"/>
          <w:szCs w:val="28"/>
          <w:lang w:eastAsia="en-US"/>
        </w:rPr>
      </w:pPr>
      <w:r>
        <w:rPr>
          <w:rFonts w:eastAsia="Calibri"/>
          <w:b/>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Pr>
          <w:b/>
          <w:sz w:val="28"/>
          <w:szCs w:val="28"/>
        </w:rPr>
        <w:t>настоящим Уставом</w:t>
      </w:r>
      <w:r>
        <w:rPr>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Default="00A03A2F">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Default="00A03A2F">
      <w:pPr>
        <w:autoSpaceDE w:val="0"/>
        <w:autoSpaceDN w:val="0"/>
        <w:adjustRightInd w:val="0"/>
        <w:ind w:firstLine="709"/>
        <w:jc w:val="both"/>
        <w:rPr>
          <w:sz w:val="28"/>
          <w:szCs w:val="28"/>
        </w:rPr>
      </w:pPr>
      <w:r>
        <w:rPr>
          <w:sz w:val="28"/>
          <w:szCs w:val="28"/>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Default="00A03A2F">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Default="00A03A2F">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8724B6" w:rsidRDefault="00A03A2F">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Default="00A03A2F">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8724B6" w:rsidRDefault="00A03A2F">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8724B6" w:rsidRDefault="00A03A2F">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Default="00A03A2F">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Default="00A03A2F">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724B6" w:rsidRDefault="00A03A2F">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Default="00A03A2F">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Default="00A03A2F">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Default="00A03A2F">
      <w:pPr>
        <w:autoSpaceDE w:val="0"/>
        <w:autoSpaceDN w:val="0"/>
        <w:adjustRightInd w:val="0"/>
        <w:ind w:firstLine="709"/>
        <w:jc w:val="both"/>
        <w:rPr>
          <w:sz w:val="28"/>
          <w:szCs w:val="28"/>
        </w:rPr>
      </w:pPr>
      <w:r>
        <w:rPr>
          <w:sz w:val="28"/>
          <w:szCs w:val="28"/>
        </w:rPr>
        <w:t>7) обращаться с запросом;</w:t>
      </w:r>
    </w:p>
    <w:p w:rsidR="008724B6" w:rsidRDefault="00A03A2F">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8724B6" w:rsidRDefault="00A03A2F">
      <w:pPr>
        <w:autoSpaceDE w:val="0"/>
        <w:autoSpaceDN w:val="0"/>
        <w:adjustRightInd w:val="0"/>
        <w:ind w:firstLine="709"/>
        <w:jc w:val="both"/>
        <w:rPr>
          <w:sz w:val="28"/>
          <w:szCs w:val="28"/>
        </w:rPr>
      </w:pPr>
      <w:r>
        <w:rPr>
          <w:sz w:val="28"/>
          <w:szCs w:val="28"/>
        </w:rPr>
        <w:lastRenderedPageBreak/>
        <w:t>9) знакомиться с текстами своих выступлений в протоколах заседаний выборного органа местного самоуправления;</w:t>
      </w:r>
    </w:p>
    <w:p w:rsidR="008724B6" w:rsidRDefault="00A03A2F">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8724B6" w:rsidRDefault="00A03A2F">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Default="00A03A2F">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8724B6" w:rsidRDefault="00A03A2F">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Default="00A03A2F">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8724B6" w:rsidRDefault="00A03A2F">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8724B6" w:rsidRDefault="00A03A2F">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Default="00A03A2F">
      <w:pPr>
        <w:autoSpaceDE w:val="0"/>
        <w:autoSpaceDN w:val="0"/>
        <w:adjustRightInd w:val="0"/>
        <w:ind w:firstLine="709"/>
        <w:jc w:val="both"/>
        <w:rPr>
          <w:sz w:val="28"/>
          <w:szCs w:val="28"/>
        </w:rPr>
      </w:pPr>
      <w:proofErr w:type="gramStart"/>
      <w:r>
        <w:rPr>
          <w:sz w:val="28"/>
          <w:szCs w:val="28"/>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Pr>
          <w:sz w:val="28"/>
          <w:szCs w:val="28"/>
        </w:rPr>
        <w:lastRenderedPageBreak/>
        <w:t>коммерческую и иную информацию, охраняемую в соответствии с федеральными законами.</w:t>
      </w:r>
      <w:proofErr w:type="gramEnd"/>
    </w:p>
    <w:p w:rsidR="008724B6" w:rsidRDefault="00A03A2F">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8724B6" w:rsidRDefault="00A03A2F">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Default="00A03A2F">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8724B6" w:rsidRDefault="00A03A2F">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8724B6" w:rsidRDefault="00A03A2F">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Default="00A03A2F">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8724B6" w:rsidRDefault="00A03A2F">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8724B6" w:rsidRDefault="00A03A2F">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8724B6" w:rsidRDefault="00A03A2F">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8724B6" w:rsidRDefault="00A03A2F">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8724B6" w:rsidRDefault="00A03A2F">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8724B6" w:rsidRDefault="00A03A2F">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Default="00A03A2F">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Default="00A03A2F">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Default="00A03A2F">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Default="00A03A2F">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Default="00A03A2F">
      <w:pPr>
        <w:autoSpaceDE w:val="0"/>
        <w:autoSpaceDN w:val="0"/>
        <w:adjustRightInd w:val="0"/>
        <w:ind w:firstLine="709"/>
        <w:jc w:val="both"/>
        <w:rPr>
          <w:sz w:val="28"/>
          <w:szCs w:val="28"/>
        </w:rPr>
      </w:pPr>
      <w:r>
        <w:rPr>
          <w:sz w:val="28"/>
          <w:szCs w:val="2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w:t>
      </w:r>
      <w:r>
        <w:rPr>
          <w:sz w:val="28"/>
          <w:szCs w:val="28"/>
        </w:rPr>
        <w:lastRenderedPageBreak/>
        <w:t>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Default="00A03A2F">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Default="00A03A2F">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Default="00A03A2F">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Default="00A03A2F">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8724B6" w:rsidRDefault="00A03A2F">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8724B6" w:rsidRDefault="00A03A2F">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8724B6" w:rsidRDefault="00A03A2F">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8724B6" w:rsidRDefault="00A03A2F">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8724B6" w:rsidRDefault="00A03A2F">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8724B6" w:rsidRDefault="00A03A2F">
      <w:pPr>
        <w:autoSpaceDE w:val="0"/>
        <w:autoSpaceDN w:val="0"/>
        <w:adjustRightInd w:val="0"/>
        <w:ind w:firstLine="709"/>
        <w:jc w:val="both"/>
        <w:rPr>
          <w:sz w:val="28"/>
          <w:szCs w:val="28"/>
        </w:rPr>
      </w:pPr>
      <w:r>
        <w:rPr>
          <w:sz w:val="28"/>
          <w:szCs w:val="28"/>
        </w:rPr>
        <w:t>2) выступления с отчетом на собраниях граждан;</w:t>
      </w:r>
    </w:p>
    <w:p w:rsidR="008724B6" w:rsidRDefault="00A03A2F">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8724B6" w:rsidRDefault="00A03A2F">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8724B6" w:rsidRDefault="00A03A2F">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8724B6" w:rsidRDefault="00A03A2F">
      <w:pPr>
        <w:autoSpaceDE w:val="0"/>
        <w:autoSpaceDN w:val="0"/>
        <w:adjustRightInd w:val="0"/>
        <w:ind w:firstLine="709"/>
        <w:jc w:val="both"/>
        <w:outlineLvl w:val="0"/>
        <w:rPr>
          <w:b/>
          <w:bCs/>
          <w:sz w:val="28"/>
          <w:szCs w:val="28"/>
        </w:rPr>
      </w:pPr>
      <w:r>
        <w:rPr>
          <w:b/>
          <w:sz w:val="28"/>
          <w:szCs w:val="28"/>
        </w:rPr>
        <w:t xml:space="preserve">19.1 </w:t>
      </w:r>
      <w:r>
        <w:rPr>
          <w:b/>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Pr>
            <w:b/>
            <w:bCs/>
            <w:sz w:val="28"/>
            <w:szCs w:val="28"/>
          </w:rPr>
          <w:t>законом</w:t>
        </w:r>
      </w:hyperlink>
      <w:r>
        <w:rPr>
          <w:b/>
          <w:bCs/>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lastRenderedPageBreak/>
        <w:t>1. Срок полномочий депутата Думы Поселения равен сроку полномочий Думы Поселения и составляет 5 лет.</w:t>
      </w:r>
    </w:p>
    <w:p w:rsidR="008724B6" w:rsidRDefault="00A03A2F">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8724B6" w:rsidRDefault="00A03A2F">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8724B6" w:rsidRDefault="00A03A2F">
      <w:pPr>
        <w:autoSpaceDE w:val="0"/>
        <w:autoSpaceDN w:val="0"/>
        <w:adjustRightInd w:val="0"/>
        <w:ind w:firstLine="709"/>
        <w:jc w:val="both"/>
        <w:rPr>
          <w:sz w:val="28"/>
          <w:szCs w:val="28"/>
        </w:rPr>
      </w:pPr>
      <w:r>
        <w:rPr>
          <w:sz w:val="28"/>
          <w:szCs w:val="28"/>
        </w:rPr>
        <w:t>1) смерти;</w:t>
      </w:r>
    </w:p>
    <w:p w:rsidR="008724B6" w:rsidRDefault="00A03A2F">
      <w:pPr>
        <w:autoSpaceDE w:val="0"/>
        <w:autoSpaceDN w:val="0"/>
        <w:adjustRightInd w:val="0"/>
        <w:ind w:firstLine="709"/>
        <w:jc w:val="both"/>
        <w:rPr>
          <w:sz w:val="28"/>
          <w:szCs w:val="28"/>
        </w:rPr>
      </w:pPr>
      <w:r>
        <w:rPr>
          <w:sz w:val="28"/>
          <w:szCs w:val="28"/>
        </w:rPr>
        <w:t>2) отставки по собственному желанию;</w:t>
      </w:r>
    </w:p>
    <w:p w:rsidR="008724B6" w:rsidRDefault="00A03A2F">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8724B6" w:rsidRDefault="00A03A2F">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8724B6" w:rsidRDefault="00A03A2F">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8724B6" w:rsidRDefault="00A03A2F">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8724B6" w:rsidRDefault="00A03A2F">
      <w:pPr>
        <w:tabs>
          <w:tab w:val="left" w:pos="1080"/>
        </w:tabs>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Default="00A03A2F">
      <w:pPr>
        <w:autoSpaceDE w:val="0"/>
        <w:autoSpaceDN w:val="0"/>
        <w:adjustRightInd w:val="0"/>
        <w:ind w:firstLine="709"/>
        <w:jc w:val="both"/>
        <w:rPr>
          <w:sz w:val="28"/>
          <w:szCs w:val="28"/>
        </w:rPr>
      </w:pPr>
      <w:r>
        <w:rPr>
          <w:sz w:val="28"/>
          <w:szCs w:val="28"/>
        </w:rPr>
        <w:t>8) отзыва избирателями;</w:t>
      </w:r>
    </w:p>
    <w:p w:rsidR="008724B6" w:rsidRDefault="00A03A2F">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8724B6" w:rsidRDefault="00A03A2F">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8724B6" w:rsidRDefault="00A03A2F">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rPr>
          <w:b/>
          <w:sz w:val="28"/>
          <w:szCs w:val="28"/>
        </w:rPr>
      </w:pPr>
      <w:r>
        <w:rPr>
          <w:b/>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8724B6" w:rsidRDefault="00A03A2F">
      <w:pPr>
        <w:autoSpaceDE w:val="0"/>
        <w:autoSpaceDN w:val="0"/>
        <w:adjustRightInd w:val="0"/>
        <w:ind w:firstLine="709"/>
        <w:jc w:val="both"/>
        <w:rPr>
          <w:b/>
          <w:sz w:val="28"/>
          <w:szCs w:val="28"/>
        </w:rPr>
      </w:pPr>
      <w:r>
        <w:rPr>
          <w:b/>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8724B6" w:rsidRDefault="00A03A2F">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8724B6" w:rsidRDefault="00A03A2F">
      <w:pPr>
        <w:autoSpaceDE w:val="0"/>
        <w:autoSpaceDN w:val="0"/>
        <w:adjustRightInd w:val="0"/>
        <w:ind w:firstLine="709"/>
        <w:jc w:val="both"/>
        <w:outlineLvl w:val="1"/>
        <w:rPr>
          <w:b/>
          <w:color w:val="000000"/>
          <w:sz w:val="28"/>
          <w:szCs w:val="28"/>
        </w:rPr>
      </w:pPr>
      <w:r>
        <w:rPr>
          <w:b/>
          <w:color w:val="000000"/>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9" w:history="1">
        <w:r>
          <w:rPr>
            <w:b/>
            <w:color w:val="000000"/>
            <w:sz w:val="28"/>
            <w:szCs w:val="28"/>
          </w:rPr>
          <w:t>законом</w:t>
        </w:r>
      </w:hyperlink>
      <w:r>
        <w:rPr>
          <w:b/>
          <w:color w:val="000000"/>
          <w:sz w:val="28"/>
          <w:szCs w:val="28"/>
        </w:rPr>
        <w:t xml:space="preserve"> от 25 </w:t>
      </w:r>
      <w:r>
        <w:rPr>
          <w:b/>
          <w:color w:val="000000"/>
          <w:sz w:val="28"/>
          <w:szCs w:val="28"/>
        </w:rPr>
        <w:lastRenderedPageBreak/>
        <w:t>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w:t>
      </w:r>
      <w:r w:rsidR="007A32B8">
        <w:rPr>
          <w:rFonts w:ascii="Times New Roman" w:hAnsi="Times New Roman"/>
          <w:sz w:val="28"/>
          <w:szCs w:val="28"/>
        </w:rPr>
        <w:t xml:space="preserve">стного самоуправления Чунского </w:t>
      </w:r>
      <w:r>
        <w:rPr>
          <w:rFonts w:ascii="Times New Roman" w:hAnsi="Times New Roman"/>
          <w:sz w:val="28"/>
          <w:szCs w:val="28"/>
        </w:rPr>
        <w:t xml:space="preserve"> районного муниципального образования в соответствии с заключаемыми соглашениями;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724B6" w:rsidRDefault="00A03A2F">
      <w:pPr>
        <w:autoSpaceDE w:val="0"/>
        <w:autoSpaceDN w:val="0"/>
        <w:adjustRightInd w:val="0"/>
        <w:ind w:firstLine="709"/>
        <w:jc w:val="both"/>
        <w:outlineLvl w:val="1"/>
        <w:rPr>
          <w:b/>
          <w:sz w:val="28"/>
          <w:szCs w:val="28"/>
        </w:rPr>
      </w:pPr>
      <w:proofErr w:type="gramStart"/>
      <w:r>
        <w:rPr>
          <w:sz w:val="28"/>
          <w:szCs w:val="28"/>
        </w:rPr>
        <w:t xml:space="preserve">5) </w:t>
      </w:r>
      <w:r>
        <w:rPr>
          <w:b/>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8724B6" w:rsidRDefault="00A03A2F">
      <w:pPr>
        <w:autoSpaceDE w:val="0"/>
        <w:autoSpaceDN w:val="0"/>
        <w:adjustRightInd w:val="0"/>
        <w:ind w:firstLine="709"/>
        <w:jc w:val="both"/>
        <w:outlineLvl w:val="1"/>
        <w:rPr>
          <w:b/>
          <w:bCs/>
          <w:color w:val="000000"/>
          <w:sz w:val="28"/>
          <w:szCs w:val="28"/>
        </w:rPr>
      </w:pPr>
      <w:r>
        <w:rPr>
          <w:b/>
          <w:bCs/>
          <w:color w:val="000000"/>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0" w:history="1">
        <w:r>
          <w:rPr>
            <w:b/>
            <w:bCs/>
            <w:color w:val="000000"/>
            <w:sz w:val="28"/>
            <w:szCs w:val="28"/>
          </w:rPr>
          <w:t>законом</w:t>
        </w:r>
      </w:hyperlink>
      <w:r>
        <w:rPr>
          <w:b/>
          <w:bCs/>
          <w:color w:val="000000"/>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Default="00A03A2F">
      <w:pPr>
        <w:autoSpaceDE w:val="0"/>
        <w:autoSpaceDN w:val="0"/>
        <w:adjustRightInd w:val="0"/>
        <w:ind w:firstLine="709"/>
        <w:jc w:val="both"/>
        <w:outlineLvl w:val="1"/>
        <w:rPr>
          <w:b/>
          <w:sz w:val="28"/>
          <w:szCs w:val="28"/>
        </w:rPr>
      </w:pPr>
      <w:r>
        <w:rPr>
          <w:b/>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Главе Поселения выдается удостоверение об избрании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w:t>
      </w:r>
      <w:r w:rsidR="00576AEF">
        <w:rPr>
          <w:rFonts w:ascii="Times New Roman" w:hAnsi="Times New Roman"/>
          <w:sz w:val="28"/>
          <w:szCs w:val="28"/>
        </w:rPr>
        <w:t>упая в должность Главы Веселовского</w:t>
      </w:r>
      <w:r>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w:t>
      </w:r>
      <w:r w:rsidR="00576AEF">
        <w:rPr>
          <w:rFonts w:ascii="Times New Roman" w:hAnsi="Times New Roman"/>
          <w:sz w:val="28"/>
          <w:szCs w:val="28"/>
        </w:rPr>
        <w:t>аконодательство, Устав Веселовского</w:t>
      </w:r>
      <w:r>
        <w:rPr>
          <w:rFonts w:ascii="Times New Roman" w:hAnsi="Times New Roman"/>
          <w:sz w:val="28"/>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8724B6" w:rsidRDefault="008724B6">
      <w:pPr>
        <w:pStyle w:val="ConsNonformat"/>
        <w:ind w:firstLine="709"/>
        <w:jc w:val="both"/>
        <w:rPr>
          <w:rFonts w:ascii="Times New Roman" w:hAnsi="Times New Roman"/>
          <w:sz w:val="28"/>
          <w:szCs w:val="28"/>
        </w:rPr>
      </w:pPr>
    </w:p>
    <w:p w:rsidR="008724B6" w:rsidRDefault="00A03A2F">
      <w:pPr>
        <w:pStyle w:val="ConsNonformat"/>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Default="00A03A2F">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8724B6" w:rsidRDefault="00A03A2F">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окончания срока полномочий и не</w:t>
      </w:r>
      <w:r w:rsidR="00576AEF">
        <w:rPr>
          <w:rFonts w:ascii="Times New Roman" w:hAnsi="Times New Roman"/>
          <w:sz w:val="28"/>
          <w:szCs w:val="28"/>
        </w:rPr>
        <w:t xml:space="preserve"> </w:t>
      </w:r>
      <w:r>
        <w:rPr>
          <w:rFonts w:ascii="Times New Roman" w:hAnsi="Times New Roman"/>
          <w:sz w:val="28"/>
          <w:szCs w:val="28"/>
        </w:rPr>
        <w:t>избрания  на новый срок полномочий;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смерти;</w:t>
      </w:r>
    </w:p>
    <w:p w:rsidR="008724B6" w:rsidRDefault="00A03A2F">
      <w:pPr>
        <w:autoSpaceDE w:val="0"/>
        <w:autoSpaceDN w:val="0"/>
        <w:adjustRightInd w:val="0"/>
        <w:ind w:firstLine="709"/>
        <w:jc w:val="both"/>
        <w:rPr>
          <w:sz w:val="28"/>
          <w:szCs w:val="28"/>
        </w:rPr>
      </w:pPr>
      <w:r>
        <w:rPr>
          <w:sz w:val="28"/>
          <w:szCs w:val="28"/>
        </w:rPr>
        <w:t>2) отставки по собственному желанию;</w:t>
      </w:r>
    </w:p>
    <w:p w:rsidR="008724B6" w:rsidRDefault="00A03A2F">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8724B6" w:rsidRDefault="00A03A2F">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8724B6" w:rsidRPr="009C57EB" w:rsidRDefault="00A03A2F">
      <w:pPr>
        <w:autoSpaceDE w:val="0"/>
        <w:autoSpaceDN w:val="0"/>
        <w:adjustRightInd w:val="0"/>
        <w:ind w:firstLine="709"/>
        <w:jc w:val="both"/>
        <w:rPr>
          <w:color w:val="0D0D0D" w:themeColor="text1" w:themeTint="F2"/>
          <w:sz w:val="28"/>
          <w:szCs w:val="28"/>
        </w:rPr>
      </w:pPr>
      <w:r w:rsidRPr="009C57EB">
        <w:rPr>
          <w:color w:val="0D0D0D" w:themeColor="text1" w:themeTint="F2"/>
          <w:sz w:val="28"/>
          <w:szCs w:val="28"/>
        </w:rPr>
        <w:t xml:space="preserve">12) </w:t>
      </w:r>
      <w:r w:rsidRPr="009C57EB">
        <w:rPr>
          <w:b/>
          <w:color w:val="0D0D0D" w:themeColor="text1" w:themeTint="F2"/>
          <w:sz w:val="28"/>
          <w:szCs w:val="28"/>
        </w:rPr>
        <w:t>преобразования Поселения, осуществляемого в соответствии с Федеральным законом № 131-ФЗ, а также в случае упразднения Поселения</w:t>
      </w:r>
      <w:r w:rsidRPr="009C57EB">
        <w:rPr>
          <w:color w:val="0D0D0D" w:themeColor="text1" w:themeTint="F2"/>
          <w:sz w:val="28"/>
          <w:szCs w:val="28"/>
        </w:rPr>
        <w:t>;</w:t>
      </w:r>
    </w:p>
    <w:p w:rsidR="008724B6" w:rsidRDefault="00A03A2F">
      <w:pPr>
        <w:autoSpaceDE w:val="0"/>
        <w:autoSpaceDN w:val="0"/>
        <w:adjustRightInd w:val="0"/>
        <w:ind w:firstLine="709"/>
        <w:jc w:val="both"/>
        <w:rPr>
          <w:sz w:val="28"/>
          <w:szCs w:val="28"/>
        </w:rPr>
      </w:pPr>
      <w:r>
        <w:rPr>
          <w:sz w:val="28"/>
          <w:szCs w:val="28"/>
        </w:rPr>
        <w:lastRenderedPageBreak/>
        <w:t>13) утраты поселением статуса муниципального образования в связи с его объединением с городским округом;</w:t>
      </w:r>
    </w:p>
    <w:p w:rsidR="008724B6" w:rsidRDefault="00A03A2F">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В случае досрочного </w:t>
      </w:r>
      <w:proofErr w:type="gramStart"/>
      <w:r>
        <w:rPr>
          <w:rFonts w:ascii="Times New Roman" w:hAnsi="Times New Roman"/>
          <w:sz w:val="28"/>
          <w:szCs w:val="28"/>
        </w:rPr>
        <w:t>прекращения полномочий Главы Поселения его полномочия</w:t>
      </w:r>
      <w:proofErr w:type="gramEnd"/>
      <w:r>
        <w:rPr>
          <w:rFonts w:ascii="Times New Roman" w:hAnsi="Times New Roman"/>
          <w:sz w:val="28"/>
          <w:szCs w:val="28"/>
        </w:rPr>
        <w:t xml:space="preserve"> временно исполняет должностное лицо местного самоуправления, назначаемое муниципальным правовым актом Думы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8724B6" w:rsidRDefault="00A03A2F">
      <w:pPr>
        <w:pStyle w:val="ConsNormal"/>
        <w:ind w:firstLine="709"/>
        <w:jc w:val="both"/>
        <w:rPr>
          <w:rFonts w:ascii="Times New Roman" w:hAnsi="Times New Roman"/>
          <w:b/>
          <w:sz w:val="28"/>
          <w:szCs w:val="28"/>
        </w:rPr>
      </w:pPr>
      <w:r>
        <w:rPr>
          <w:rFonts w:ascii="Times New Roman" w:hAnsi="Times New Roman"/>
          <w:sz w:val="28"/>
          <w:szCs w:val="28"/>
        </w:rPr>
        <w:t xml:space="preserve">4. </w:t>
      </w:r>
      <w:r>
        <w:rPr>
          <w:rFonts w:ascii="Times New Roman" w:hAnsi="Times New Roman"/>
          <w:b/>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Default="00A03A2F">
      <w:pPr>
        <w:autoSpaceDE w:val="0"/>
        <w:autoSpaceDN w:val="0"/>
        <w:adjustRightInd w:val="0"/>
        <w:ind w:firstLine="709"/>
        <w:jc w:val="both"/>
        <w:outlineLvl w:val="1"/>
        <w:rPr>
          <w:b/>
          <w:bCs/>
          <w:sz w:val="28"/>
          <w:szCs w:val="28"/>
        </w:rPr>
      </w:pPr>
      <w:r>
        <w:rPr>
          <w:b/>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724B6" w:rsidRDefault="00A03A2F">
      <w:pPr>
        <w:autoSpaceDE w:val="0"/>
        <w:autoSpaceDN w:val="0"/>
        <w:adjustRightInd w:val="0"/>
        <w:ind w:firstLine="709"/>
        <w:jc w:val="both"/>
        <w:outlineLvl w:val="1"/>
        <w:rPr>
          <w:b/>
          <w:bCs/>
          <w:sz w:val="28"/>
          <w:szCs w:val="28"/>
        </w:rPr>
      </w:pPr>
      <w:r>
        <w:rPr>
          <w:b/>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Default="00A03A2F">
      <w:pPr>
        <w:autoSpaceDE w:val="0"/>
        <w:autoSpaceDN w:val="0"/>
        <w:adjustRightInd w:val="0"/>
        <w:ind w:firstLine="709"/>
        <w:jc w:val="both"/>
        <w:outlineLvl w:val="1"/>
        <w:rPr>
          <w:b/>
          <w:sz w:val="28"/>
          <w:szCs w:val="28"/>
        </w:rPr>
      </w:pPr>
      <w:r>
        <w:rPr>
          <w:b/>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8724B6" w:rsidRDefault="00A03A2F">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Default="00A03A2F">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BD28F7" w:rsidRDefault="00A03A2F">
      <w:pPr>
        <w:pStyle w:val="ConsNormal"/>
        <w:ind w:firstLine="709"/>
        <w:jc w:val="both"/>
        <w:rPr>
          <w:rFonts w:ascii="Times New Roman" w:hAnsi="Times New Roman"/>
          <w:color w:val="0D0D0D" w:themeColor="text1" w:themeTint="F2"/>
          <w:sz w:val="28"/>
          <w:szCs w:val="28"/>
        </w:rPr>
      </w:pPr>
      <w:r w:rsidRPr="00BD28F7">
        <w:rPr>
          <w:rFonts w:ascii="Times New Roman" w:hAnsi="Times New Roman"/>
          <w:color w:val="0D0D0D" w:themeColor="text1" w:themeTint="F2"/>
          <w:sz w:val="28"/>
          <w:szCs w:val="28"/>
        </w:rPr>
        <w:t xml:space="preserve">12) </w:t>
      </w:r>
      <w:r w:rsidRPr="00BD28F7">
        <w:rPr>
          <w:rFonts w:ascii="Times New Roman" w:hAnsi="Times New Roman"/>
          <w:b/>
          <w:color w:val="0D0D0D" w:themeColor="text1" w:themeTint="F2"/>
          <w:sz w:val="28"/>
          <w:szCs w:val="28"/>
        </w:rPr>
        <w:t>осуществление закупок товаров, работ, услуг для обеспечения муниципальных нужд</w:t>
      </w:r>
      <w:r w:rsidRPr="00BD28F7">
        <w:rPr>
          <w:rFonts w:ascii="Times New Roman" w:hAnsi="Times New Roman"/>
          <w:color w:val="0D0D0D" w:themeColor="text1" w:themeTint="F2"/>
          <w:sz w:val="28"/>
          <w:szCs w:val="28"/>
        </w:rPr>
        <w:t>;</w:t>
      </w:r>
    </w:p>
    <w:p w:rsidR="008724B6" w:rsidRDefault="00A03A2F">
      <w:pPr>
        <w:autoSpaceDE w:val="0"/>
        <w:autoSpaceDN w:val="0"/>
        <w:adjustRightInd w:val="0"/>
        <w:ind w:firstLine="709"/>
        <w:jc w:val="both"/>
        <w:rPr>
          <w:b/>
          <w:bCs/>
          <w:sz w:val="28"/>
          <w:szCs w:val="28"/>
        </w:rPr>
      </w:pPr>
      <w:r>
        <w:rPr>
          <w:sz w:val="28"/>
          <w:szCs w:val="28"/>
        </w:rPr>
        <w:t xml:space="preserve">13) принятие решений </w:t>
      </w:r>
      <w:r>
        <w:rPr>
          <w:b/>
          <w:sz w:val="28"/>
          <w:szCs w:val="28"/>
        </w:rPr>
        <w:t xml:space="preserve">о </w:t>
      </w:r>
      <w:r>
        <w:rPr>
          <w:b/>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Pr>
          <w:bCs/>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w:t>
      </w:r>
      <w:r w:rsidR="00576AEF">
        <w:rPr>
          <w:rFonts w:ascii="Times New Roman" w:hAnsi="Times New Roman"/>
          <w:sz w:val="28"/>
          <w:szCs w:val="28"/>
        </w:rPr>
        <w:t>естного самоуправления Чунского</w:t>
      </w:r>
      <w:r>
        <w:rPr>
          <w:rFonts w:ascii="Times New Roman" w:hAnsi="Times New Roman"/>
          <w:sz w:val="28"/>
          <w:szCs w:val="28"/>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color w:val="000000"/>
          <w:sz w:val="28"/>
          <w:szCs w:val="28"/>
          <w:lang w:eastAsia="en-US"/>
        </w:rPr>
        <w:t xml:space="preserve"> </w:t>
      </w:r>
      <w:r>
        <w:rPr>
          <w:rFonts w:ascii="Times New Roman" w:eastAsia="Calibri" w:hAnsi="Times New Roman"/>
          <w:b/>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Pr>
          <w:rFonts w:ascii="Times New Roman" w:eastAsia="Calibri" w:hAnsi="Times New Roman"/>
          <w:b/>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8724B6" w:rsidRDefault="00A03A2F">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39. Избирательная комисс</w:t>
      </w:r>
      <w:r w:rsidR="00177EE2">
        <w:rPr>
          <w:rFonts w:ascii="Times New Roman" w:hAnsi="Times New Roman"/>
          <w:b/>
          <w:sz w:val="28"/>
          <w:szCs w:val="28"/>
        </w:rPr>
        <w:t>ия  Веселовского</w:t>
      </w:r>
      <w:r>
        <w:rPr>
          <w:rFonts w:ascii="Times New Roman" w:hAnsi="Times New Roman"/>
          <w:b/>
          <w:sz w:val="28"/>
          <w:szCs w:val="28"/>
        </w:rPr>
        <w:t xml:space="preserve"> муниципального образования.</w:t>
      </w:r>
    </w:p>
    <w:p w:rsidR="008724B6" w:rsidRDefault="008724B6">
      <w:pPr>
        <w:pStyle w:val="ConsNormal"/>
        <w:ind w:firstLine="709"/>
        <w:jc w:val="both"/>
        <w:rPr>
          <w:rFonts w:ascii="Times New Roman" w:hAnsi="Times New Roman"/>
          <w:b/>
          <w:i/>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5</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МУНИЦИПАЛЬНЫЕ ПРАВОВЫЕ АКТЫ</w:t>
      </w:r>
    </w:p>
    <w:p w:rsidR="008724B6" w:rsidRDefault="008724B6">
      <w:pPr>
        <w:pStyle w:val="ConsNormal"/>
        <w:ind w:firstLine="709"/>
        <w:jc w:val="center"/>
        <w:rPr>
          <w:rFonts w:ascii="Times New Roman" w:hAnsi="Times New Roman"/>
          <w:sz w:val="28"/>
          <w:szCs w:val="28"/>
        </w:rPr>
      </w:pPr>
    </w:p>
    <w:p w:rsidR="008724B6" w:rsidRDefault="00A03A2F">
      <w:pPr>
        <w:autoSpaceDE w:val="0"/>
        <w:autoSpaceDN w:val="0"/>
        <w:adjustRightInd w:val="0"/>
        <w:ind w:firstLine="709"/>
        <w:jc w:val="both"/>
        <w:rPr>
          <w:b/>
          <w:sz w:val="28"/>
          <w:szCs w:val="28"/>
        </w:rPr>
      </w:pPr>
      <w:r>
        <w:rPr>
          <w:b/>
          <w:sz w:val="28"/>
          <w:szCs w:val="28"/>
        </w:rPr>
        <w:t>Статья 40. Система муниципальных правовых актов Поселения</w:t>
      </w:r>
    </w:p>
    <w:p w:rsidR="008724B6" w:rsidRDefault="008724B6">
      <w:pPr>
        <w:autoSpaceDE w:val="0"/>
        <w:autoSpaceDN w:val="0"/>
        <w:adjustRightInd w:val="0"/>
        <w:ind w:firstLine="709"/>
        <w:jc w:val="both"/>
        <w:rPr>
          <w:b/>
          <w:sz w:val="28"/>
          <w:szCs w:val="28"/>
        </w:rPr>
      </w:pPr>
    </w:p>
    <w:p w:rsidR="008724B6" w:rsidRDefault="00A03A2F">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8724B6" w:rsidRDefault="00A03A2F">
      <w:pPr>
        <w:ind w:firstLine="709"/>
        <w:jc w:val="both"/>
        <w:rPr>
          <w:rStyle w:val="ac"/>
          <w:rFonts w:ascii="Times New Roman" w:hAnsi="Times New Roman"/>
          <w:color w:val="000000"/>
          <w:sz w:val="28"/>
          <w:szCs w:val="28"/>
          <w:lang w:val="ru-RU"/>
        </w:rPr>
      </w:pPr>
      <w:bookmarkStart w:id="4"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8724B6" w:rsidRDefault="00A03A2F">
      <w:pPr>
        <w:ind w:firstLine="709"/>
        <w:jc w:val="both"/>
        <w:rPr>
          <w:rStyle w:val="ac"/>
          <w:rFonts w:ascii="Times New Roman" w:hAnsi="Times New Roman"/>
          <w:color w:val="000000"/>
          <w:sz w:val="28"/>
          <w:szCs w:val="28"/>
          <w:lang w:val="ru-RU"/>
        </w:rPr>
      </w:pPr>
      <w:bookmarkStart w:id="5" w:name="sub_430102"/>
      <w:bookmarkEnd w:id="4"/>
      <w:r>
        <w:rPr>
          <w:rStyle w:val="ac"/>
          <w:rFonts w:ascii="Times New Roman" w:hAnsi="Times New Roman"/>
          <w:color w:val="000000"/>
          <w:sz w:val="28"/>
          <w:szCs w:val="28"/>
          <w:lang w:val="ru-RU"/>
        </w:rPr>
        <w:t xml:space="preserve">2) нормативные и иные правовые акты Думы Поселения; </w:t>
      </w:r>
    </w:p>
    <w:p w:rsidR="008724B6" w:rsidRDefault="00A03A2F">
      <w:pPr>
        <w:ind w:firstLine="709"/>
        <w:jc w:val="both"/>
        <w:rPr>
          <w:rStyle w:val="ac"/>
          <w:rFonts w:ascii="Times New Roman" w:hAnsi="Times New Roman"/>
          <w:color w:val="000000"/>
          <w:sz w:val="28"/>
          <w:szCs w:val="28"/>
          <w:lang w:val="ru-RU"/>
        </w:rPr>
      </w:pPr>
      <w:bookmarkStart w:id="6" w:name="sub_430103"/>
      <w:bookmarkEnd w:id="5"/>
      <w:r>
        <w:rPr>
          <w:rStyle w:val="ac"/>
          <w:rFonts w:ascii="Times New Roman" w:hAnsi="Times New Roman"/>
          <w:color w:val="000000"/>
          <w:sz w:val="28"/>
          <w:szCs w:val="28"/>
          <w:lang w:val="ru-RU"/>
        </w:rPr>
        <w:t>3) правовые акты Главы Поселения, администрации Поселения.</w:t>
      </w:r>
    </w:p>
    <w:p w:rsidR="008724B6" w:rsidRDefault="00177EE2">
      <w:pPr>
        <w:ind w:firstLine="709"/>
        <w:jc w:val="both"/>
        <w:rPr>
          <w:rStyle w:val="ac"/>
          <w:rFonts w:ascii="Times New Roman" w:hAnsi="Times New Roman"/>
          <w:color w:val="000000"/>
          <w:sz w:val="28"/>
          <w:szCs w:val="28"/>
          <w:lang w:val="ru-RU"/>
        </w:rPr>
      </w:pPr>
      <w:bookmarkStart w:id="7" w:name="sub_4302"/>
      <w:bookmarkEnd w:id="6"/>
      <w:r>
        <w:rPr>
          <w:rStyle w:val="ac"/>
          <w:rFonts w:ascii="Times New Roman" w:hAnsi="Times New Roman"/>
          <w:color w:val="000000"/>
          <w:sz w:val="28"/>
          <w:szCs w:val="28"/>
          <w:lang w:val="ru-RU"/>
        </w:rPr>
        <w:t>2. Устав Веселовского муниципального образования</w:t>
      </w:r>
      <w:r w:rsidR="00A03A2F">
        <w:rPr>
          <w:rStyle w:val="ac"/>
          <w:rFonts w:ascii="Times New Roman" w:hAnsi="Times New Roman"/>
          <w:color w:val="000000"/>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8724B6" w:rsidRDefault="00A03A2F">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w:t>
      </w:r>
      <w:r w:rsidR="00177EE2">
        <w:rPr>
          <w:rStyle w:val="ac"/>
          <w:rFonts w:ascii="Times New Roman" w:hAnsi="Times New Roman"/>
          <w:color w:val="000000"/>
          <w:sz w:val="28"/>
          <w:szCs w:val="28"/>
          <w:lang w:val="ru-RU"/>
        </w:rPr>
        <w:t>ить Уставу Веселовского</w:t>
      </w:r>
      <w:r>
        <w:rPr>
          <w:rStyle w:val="ac"/>
          <w:rFonts w:ascii="Times New Roman" w:hAnsi="Times New Roman"/>
          <w:color w:val="000000"/>
          <w:sz w:val="28"/>
          <w:szCs w:val="28"/>
          <w:lang w:val="ru-RU"/>
        </w:rPr>
        <w:t xml:space="preserve"> муниципального образования и правовым актам, принятым на местном референдуме.</w:t>
      </w:r>
    </w:p>
    <w:p w:rsidR="008724B6" w:rsidRDefault="00A03A2F">
      <w:pPr>
        <w:ind w:firstLine="709"/>
        <w:jc w:val="both"/>
        <w:rPr>
          <w:color w:val="000000"/>
          <w:sz w:val="28"/>
          <w:szCs w:val="28"/>
        </w:rPr>
      </w:pPr>
      <w:r>
        <w:rPr>
          <w:color w:val="000000"/>
          <w:sz w:val="28"/>
          <w:szCs w:val="28"/>
        </w:rPr>
        <w:t>В случае противо</w:t>
      </w:r>
      <w:r w:rsidR="00177EE2">
        <w:rPr>
          <w:color w:val="000000"/>
          <w:sz w:val="28"/>
          <w:szCs w:val="28"/>
        </w:rPr>
        <w:t>речия Устава Веселовского муниципального образования</w:t>
      </w:r>
      <w:r>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Default="00A03A2F">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8724B6" w:rsidRDefault="00A03A2F">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Default="00A03A2F">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w:t>
      </w:r>
      <w:r>
        <w:rPr>
          <w:rStyle w:val="ac"/>
          <w:rFonts w:ascii="Times New Roman" w:hAnsi="Times New Roman"/>
          <w:color w:val="000000"/>
          <w:sz w:val="28"/>
          <w:szCs w:val="28"/>
          <w:lang w:val="ru-RU"/>
        </w:rPr>
        <w:lastRenderedPageBreak/>
        <w:t>лица органов местного самоуправления несут ответственность в соответствии с федеральными законами и законами Иркутской области.</w:t>
      </w:r>
    </w:p>
    <w:p w:rsidR="008724B6" w:rsidRPr="00177EE2" w:rsidRDefault="00A03A2F">
      <w:pPr>
        <w:pStyle w:val="ConsPlusCell"/>
        <w:ind w:firstLine="708"/>
        <w:jc w:val="both"/>
        <w:rPr>
          <w:rFonts w:ascii="Times New Roman" w:hAnsi="Times New Roman" w:cs="Times New Roman"/>
          <w:b/>
          <w:color w:val="0D0D0D" w:themeColor="text1" w:themeTint="F2"/>
          <w:sz w:val="28"/>
          <w:szCs w:val="28"/>
        </w:rPr>
      </w:pPr>
      <w:r w:rsidRPr="00177EE2">
        <w:rPr>
          <w:rFonts w:ascii="Times New Roman" w:hAnsi="Times New Roman" w:cs="Times New Roman"/>
          <w:b/>
          <w:color w:val="0D0D0D" w:themeColor="text1" w:themeTint="F2"/>
          <w:sz w:val="28"/>
          <w:szCs w:val="28"/>
        </w:rPr>
        <w:t>7. Муниципальные нормативные правовые акты</w:t>
      </w:r>
      <w:r w:rsidRPr="00177EE2">
        <w:rPr>
          <w:rFonts w:ascii="Times New Roman" w:hAnsi="Times New Roman" w:cs="Times New Roman"/>
          <w:b/>
          <w:i/>
          <w:color w:val="0D0D0D" w:themeColor="text1" w:themeTint="F2"/>
          <w:sz w:val="28"/>
          <w:szCs w:val="28"/>
        </w:rPr>
        <w:t>,</w:t>
      </w:r>
      <w:r w:rsidRPr="00177EE2">
        <w:rPr>
          <w:rFonts w:ascii="Times New Roman" w:hAnsi="Times New Roman" w:cs="Times New Roman"/>
          <w:b/>
          <w:color w:val="0D0D0D" w:themeColor="text1" w:themeTint="F2"/>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177EE2">
        <w:rPr>
          <w:rFonts w:ascii="Times New Roman" w:hAnsi="Times New Roman" w:cs="Times New Roman"/>
          <w:b/>
          <w:color w:val="0D0D0D" w:themeColor="text1" w:themeTint="F2"/>
          <w:sz w:val="28"/>
          <w:szCs w:val="28"/>
        </w:rPr>
        <w:t>.</w:t>
      </w:r>
      <w:proofErr w:type="gramEnd"/>
      <w:r w:rsidRPr="00177EE2">
        <w:rPr>
          <w:rFonts w:ascii="Times New Roman" w:hAnsi="Times New Roman" w:cs="Times New Roman"/>
          <w:i/>
          <w:color w:val="0D0D0D" w:themeColor="text1" w:themeTint="F2"/>
          <w:sz w:val="28"/>
          <w:szCs w:val="28"/>
        </w:rPr>
        <w:t xml:space="preserve"> (</w:t>
      </w:r>
      <w:proofErr w:type="gramStart"/>
      <w:r w:rsidRPr="00177EE2">
        <w:rPr>
          <w:rFonts w:ascii="Times New Roman" w:hAnsi="Times New Roman" w:cs="Times New Roman"/>
          <w:i/>
          <w:color w:val="0D0D0D" w:themeColor="text1" w:themeTint="F2"/>
          <w:sz w:val="28"/>
          <w:szCs w:val="28"/>
        </w:rPr>
        <w:t>ч</w:t>
      </w:r>
      <w:proofErr w:type="gramEnd"/>
      <w:r w:rsidRPr="00177EE2">
        <w:rPr>
          <w:rFonts w:ascii="Times New Roman" w:hAnsi="Times New Roman" w:cs="Times New Roman"/>
          <w:i/>
          <w:color w:val="0D0D0D" w:themeColor="text1" w:themeTint="F2"/>
          <w:sz w:val="28"/>
          <w:szCs w:val="28"/>
        </w:rPr>
        <w:t>асть 7 ст.40 вступает в силу с 01.01.2017)</w:t>
      </w:r>
    </w:p>
    <w:p w:rsidR="008724B6" w:rsidRDefault="008724B6">
      <w:pPr>
        <w:ind w:firstLine="709"/>
        <w:jc w:val="both"/>
        <w:rPr>
          <w:color w:val="000000"/>
          <w:sz w:val="28"/>
          <w:szCs w:val="28"/>
        </w:rPr>
      </w:pPr>
    </w:p>
    <w:p w:rsidR="008724B6" w:rsidRDefault="00A03A2F">
      <w:pPr>
        <w:autoSpaceDE w:val="0"/>
        <w:autoSpaceDN w:val="0"/>
        <w:adjustRightInd w:val="0"/>
        <w:ind w:firstLine="709"/>
        <w:jc w:val="both"/>
        <w:rPr>
          <w:b/>
          <w:sz w:val="28"/>
          <w:szCs w:val="28"/>
        </w:rPr>
      </w:pPr>
      <w:r>
        <w:rPr>
          <w:b/>
          <w:sz w:val="28"/>
          <w:szCs w:val="28"/>
        </w:rPr>
        <w:t>Статья 41. Внесение изменений и дополнений в Устав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Default="00A03A2F">
      <w:pPr>
        <w:autoSpaceDE w:val="0"/>
        <w:autoSpaceDN w:val="0"/>
        <w:adjustRightInd w:val="0"/>
        <w:ind w:firstLine="709"/>
        <w:jc w:val="both"/>
        <w:rPr>
          <w:b/>
          <w:sz w:val="28"/>
          <w:szCs w:val="28"/>
        </w:rPr>
      </w:pPr>
      <w:proofErr w:type="gramStart"/>
      <w:r>
        <w:rPr>
          <w:b/>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w:t>
      </w:r>
      <w:r w:rsidR="00177EE2">
        <w:rPr>
          <w:b/>
          <w:sz w:val="28"/>
          <w:szCs w:val="28"/>
        </w:rPr>
        <w:t xml:space="preserve">лнений в Устав Веселовского </w:t>
      </w:r>
      <w:r>
        <w:rPr>
          <w:b/>
          <w:sz w:val="28"/>
          <w:szCs w:val="28"/>
        </w:rPr>
        <w:t>муниципального образования, а также порядка участия граждан в его обсуждении в случае, если указанные изменения и дополнения вносятся в целях при</w:t>
      </w:r>
      <w:r w:rsidR="00177EE2">
        <w:rPr>
          <w:b/>
          <w:sz w:val="28"/>
          <w:szCs w:val="28"/>
        </w:rPr>
        <w:t>ведения Устава  Веселовского</w:t>
      </w:r>
      <w:r>
        <w:rPr>
          <w:b/>
          <w:sz w:val="28"/>
          <w:szCs w:val="28"/>
        </w:rPr>
        <w:t xml:space="preserve"> муниципального образования в соответствие с Конституцией Российской Федерации, федеральными законами.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sidR="00177EE2">
        <w:rPr>
          <w:rFonts w:ascii="Times New Roman" w:hAnsi="Times New Roman"/>
          <w:sz w:val="28"/>
          <w:szCs w:val="28"/>
        </w:rPr>
        <w:t>енности депутатов Думы  Веселовского</w:t>
      </w:r>
      <w:r>
        <w:rPr>
          <w:rFonts w:ascii="Times New Roman" w:hAnsi="Times New Roman"/>
          <w:sz w:val="28"/>
          <w:szCs w:val="28"/>
        </w:rPr>
        <w:t xml:space="preserve"> муниципального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w:t>
      </w:r>
      <w:r w:rsidR="00177EE2">
        <w:rPr>
          <w:rFonts w:ascii="Times New Roman" w:hAnsi="Times New Roman"/>
          <w:sz w:val="28"/>
          <w:szCs w:val="28"/>
        </w:rPr>
        <w:t xml:space="preserve">и подписывается Главой  Веселовского </w:t>
      </w:r>
      <w:r>
        <w:rPr>
          <w:rFonts w:ascii="Times New Roman" w:hAnsi="Times New Roman"/>
          <w:sz w:val="28"/>
          <w:szCs w:val="28"/>
        </w:rPr>
        <w:t xml:space="preserve"> муниципального образования.</w:t>
      </w:r>
    </w:p>
    <w:p w:rsidR="008724B6" w:rsidRDefault="00A03A2F">
      <w:pPr>
        <w:pStyle w:val="ConsNormal"/>
        <w:ind w:firstLine="709"/>
        <w:jc w:val="both"/>
        <w:rPr>
          <w:rFonts w:ascii="Times New Roman" w:hAnsi="Times New Roman"/>
          <w:b/>
          <w:sz w:val="28"/>
          <w:szCs w:val="28"/>
        </w:rPr>
      </w:pPr>
      <w:r>
        <w:rPr>
          <w:rFonts w:ascii="Times New Roman" w:eastAsia="Calibri" w:hAnsi="Times New Roman"/>
          <w:b/>
          <w:color w:val="000000"/>
          <w:sz w:val="28"/>
          <w:szCs w:val="28"/>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w:t>
      </w:r>
      <w:r w:rsidR="00177EE2">
        <w:rPr>
          <w:rFonts w:ascii="Times New Roman" w:eastAsia="Calibri" w:hAnsi="Times New Roman"/>
          <w:b/>
          <w:color w:val="000000"/>
          <w:sz w:val="28"/>
          <w:szCs w:val="28"/>
          <w:lang w:eastAsia="en-US"/>
        </w:rPr>
        <w:t xml:space="preserve"> при принятии Устава Веселовского</w:t>
      </w:r>
      <w:r>
        <w:rPr>
          <w:rFonts w:ascii="Times New Roman" w:eastAsia="Calibri" w:hAnsi="Times New Roman"/>
          <w:b/>
          <w:color w:val="000000"/>
          <w:sz w:val="28"/>
          <w:szCs w:val="28"/>
          <w:lang w:eastAsia="en-US"/>
        </w:rPr>
        <w:t xml:space="preserve"> муниципального образования, муниципального правового акта о внесении изменений и допо</w:t>
      </w:r>
      <w:r w:rsidR="00177EE2">
        <w:rPr>
          <w:rFonts w:ascii="Times New Roman" w:eastAsia="Calibri" w:hAnsi="Times New Roman"/>
          <w:b/>
          <w:color w:val="000000"/>
          <w:sz w:val="28"/>
          <w:szCs w:val="28"/>
          <w:lang w:eastAsia="en-US"/>
        </w:rPr>
        <w:t xml:space="preserve">лнений в Устав  Веселовского </w:t>
      </w:r>
      <w:r>
        <w:rPr>
          <w:rFonts w:ascii="Times New Roman" w:eastAsia="Calibri" w:hAnsi="Times New Roman"/>
          <w:b/>
          <w:color w:val="000000"/>
          <w:sz w:val="28"/>
          <w:szCs w:val="28"/>
          <w:lang w:eastAsia="en-US"/>
        </w:rPr>
        <w:t xml:space="preserve"> муниципального образования как голос депутата Думы Поселения.</w:t>
      </w:r>
    </w:p>
    <w:p w:rsidR="008724B6" w:rsidRDefault="00A03A2F">
      <w:pPr>
        <w:autoSpaceDE w:val="0"/>
        <w:autoSpaceDN w:val="0"/>
        <w:adjustRightInd w:val="0"/>
        <w:ind w:firstLine="709"/>
        <w:jc w:val="both"/>
        <w:outlineLvl w:val="0"/>
        <w:rPr>
          <w:b/>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Pr>
          <w:b/>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724B6" w:rsidRDefault="00A03A2F">
      <w:pPr>
        <w:autoSpaceDE w:val="0"/>
        <w:autoSpaceDN w:val="0"/>
        <w:adjustRightInd w:val="0"/>
        <w:ind w:firstLine="709"/>
        <w:jc w:val="both"/>
        <w:rPr>
          <w:b/>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eastAsia="Calibri"/>
          <w:color w:val="000000"/>
          <w:sz w:val="28"/>
          <w:szCs w:val="28"/>
          <w:lang w:eastAsia="en-US"/>
        </w:rPr>
        <w:t xml:space="preserve"> </w:t>
      </w:r>
      <w:proofErr w:type="gramStart"/>
      <w:r>
        <w:rPr>
          <w:rFonts w:eastAsia="Calibri"/>
          <w:b/>
          <w:color w:val="000000"/>
          <w:sz w:val="28"/>
          <w:szCs w:val="28"/>
          <w:lang w:eastAsia="en-US"/>
        </w:rPr>
        <w:t xml:space="preserve">Глава Поселения обязан опубликовать </w:t>
      </w:r>
      <w:r>
        <w:rPr>
          <w:rFonts w:eastAsia="Calibri"/>
          <w:b/>
          <w:color w:val="000000"/>
          <w:sz w:val="28"/>
          <w:szCs w:val="28"/>
          <w:lang w:eastAsia="en-US"/>
        </w:rPr>
        <w:lastRenderedPageBreak/>
        <w:t>(обнародовать) зареги</w:t>
      </w:r>
      <w:r w:rsidR="00177EE2">
        <w:rPr>
          <w:rFonts w:eastAsia="Calibri"/>
          <w:b/>
          <w:color w:val="000000"/>
          <w:sz w:val="28"/>
          <w:szCs w:val="28"/>
          <w:lang w:eastAsia="en-US"/>
        </w:rPr>
        <w:t>стрированные Устав Веселовского</w:t>
      </w:r>
      <w:r>
        <w:rPr>
          <w:rFonts w:eastAsia="Calibri"/>
          <w:b/>
          <w:color w:val="000000"/>
          <w:sz w:val="28"/>
          <w:szCs w:val="28"/>
          <w:lang w:eastAsia="en-US"/>
        </w:rPr>
        <w:t xml:space="preserve"> муниципального образования, муниципальный правовой акт о внесении изменений и </w:t>
      </w:r>
      <w:r w:rsidR="00177EE2">
        <w:rPr>
          <w:rFonts w:eastAsia="Calibri"/>
          <w:b/>
          <w:color w:val="000000"/>
          <w:sz w:val="28"/>
          <w:szCs w:val="28"/>
          <w:lang w:eastAsia="en-US"/>
        </w:rPr>
        <w:t xml:space="preserve">дополнений в Устав  Веселовского </w:t>
      </w:r>
      <w:r>
        <w:rPr>
          <w:rFonts w:eastAsia="Calibri"/>
          <w:b/>
          <w:color w:val="000000"/>
          <w:sz w:val="28"/>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724B6" w:rsidRDefault="00A03A2F">
      <w:pPr>
        <w:autoSpaceDE w:val="0"/>
        <w:autoSpaceDN w:val="0"/>
        <w:adjustRightInd w:val="0"/>
        <w:ind w:firstLine="709"/>
        <w:jc w:val="both"/>
        <w:rPr>
          <w:b/>
          <w:sz w:val="28"/>
          <w:szCs w:val="28"/>
        </w:rPr>
      </w:pPr>
      <w:proofErr w:type="gramStart"/>
      <w:r>
        <w:rPr>
          <w:b/>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24B6" w:rsidRDefault="00A03A2F">
      <w:pPr>
        <w:autoSpaceDE w:val="0"/>
        <w:autoSpaceDN w:val="0"/>
        <w:adjustRightInd w:val="0"/>
        <w:ind w:firstLine="709"/>
        <w:jc w:val="both"/>
        <w:rPr>
          <w:b/>
          <w:sz w:val="28"/>
          <w:szCs w:val="28"/>
        </w:rPr>
      </w:pPr>
      <w:r>
        <w:rPr>
          <w:b/>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42. Решения, принятые путем прямого волеизъявления граждан</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8724B6" w:rsidRDefault="00A03A2F">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43. Подготовка муниципальных правовых актов</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outlineLvl w:val="1"/>
        <w:rPr>
          <w:b/>
          <w:sz w:val="28"/>
          <w:szCs w:val="28"/>
        </w:rPr>
      </w:pPr>
      <w:r>
        <w:rPr>
          <w:b/>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724B6" w:rsidRDefault="00A03A2F">
      <w:pPr>
        <w:autoSpaceDE w:val="0"/>
        <w:autoSpaceDN w:val="0"/>
        <w:adjustRightInd w:val="0"/>
        <w:ind w:firstLine="709"/>
        <w:jc w:val="both"/>
        <w:outlineLvl w:val="1"/>
        <w:rPr>
          <w:b/>
          <w:sz w:val="28"/>
          <w:szCs w:val="28"/>
        </w:rPr>
      </w:pPr>
      <w:r>
        <w:rPr>
          <w:b/>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724B6" w:rsidRPr="00177EE2" w:rsidRDefault="00A03A2F">
      <w:pPr>
        <w:autoSpaceDE w:val="0"/>
        <w:autoSpaceDN w:val="0"/>
        <w:adjustRightInd w:val="0"/>
        <w:ind w:firstLine="708"/>
        <w:jc w:val="both"/>
        <w:rPr>
          <w:rFonts w:eastAsiaTheme="minorHAnsi"/>
          <w:b/>
          <w:color w:val="0D0D0D" w:themeColor="text1" w:themeTint="F2"/>
          <w:sz w:val="28"/>
          <w:szCs w:val="28"/>
          <w:lang w:eastAsia="en-US"/>
        </w:rPr>
      </w:pPr>
      <w:r w:rsidRPr="00177EE2">
        <w:rPr>
          <w:rFonts w:eastAsiaTheme="minorHAnsi"/>
          <w:b/>
          <w:color w:val="0D0D0D" w:themeColor="text1" w:themeTint="F2"/>
          <w:sz w:val="28"/>
          <w:szCs w:val="28"/>
          <w:lang w:eastAsia="en-US"/>
        </w:rPr>
        <w:lastRenderedPageBreak/>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724B6" w:rsidRPr="00177EE2" w:rsidRDefault="00A03A2F">
      <w:pPr>
        <w:autoSpaceDE w:val="0"/>
        <w:autoSpaceDN w:val="0"/>
        <w:adjustRightInd w:val="0"/>
        <w:ind w:firstLine="708"/>
        <w:jc w:val="both"/>
        <w:rPr>
          <w:color w:val="0D0D0D" w:themeColor="text1" w:themeTint="F2"/>
          <w:sz w:val="28"/>
          <w:szCs w:val="28"/>
        </w:rPr>
      </w:pPr>
      <w:r w:rsidRPr="00177EE2">
        <w:rPr>
          <w:rFonts w:eastAsiaTheme="minorHAnsi"/>
          <w:b/>
          <w:color w:val="0D0D0D" w:themeColor="text1" w:themeTint="F2"/>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177EE2">
        <w:rPr>
          <w:rFonts w:eastAsiaTheme="minorHAnsi"/>
          <w:b/>
          <w:color w:val="0D0D0D" w:themeColor="text1" w:themeTint="F2"/>
          <w:sz w:val="28"/>
          <w:szCs w:val="28"/>
          <w:lang w:eastAsia="en-US"/>
        </w:rPr>
        <w:t>.</w:t>
      </w:r>
      <w:proofErr w:type="gramEnd"/>
      <w:r w:rsidRPr="00177EE2">
        <w:rPr>
          <w:rFonts w:eastAsiaTheme="minorHAnsi"/>
          <w:b/>
          <w:color w:val="0D0D0D" w:themeColor="text1" w:themeTint="F2"/>
          <w:sz w:val="28"/>
          <w:szCs w:val="28"/>
          <w:lang w:eastAsia="en-US"/>
        </w:rPr>
        <w:t xml:space="preserve"> </w:t>
      </w:r>
      <w:r w:rsidRPr="00177EE2">
        <w:rPr>
          <w:i/>
          <w:color w:val="0D0D0D" w:themeColor="text1" w:themeTint="F2"/>
          <w:sz w:val="28"/>
          <w:szCs w:val="28"/>
        </w:rPr>
        <w:t>(</w:t>
      </w:r>
      <w:proofErr w:type="gramStart"/>
      <w:r w:rsidRPr="00177EE2">
        <w:rPr>
          <w:i/>
          <w:color w:val="0D0D0D" w:themeColor="text1" w:themeTint="F2"/>
          <w:sz w:val="28"/>
          <w:szCs w:val="28"/>
        </w:rPr>
        <w:t>ч</w:t>
      </w:r>
      <w:proofErr w:type="gramEnd"/>
      <w:r w:rsidRPr="00177EE2">
        <w:rPr>
          <w:i/>
          <w:color w:val="0D0D0D" w:themeColor="text1" w:themeTint="F2"/>
          <w:sz w:val="28"/>
          <w:szCs w:val="28"/>
        </w:rPr>
        <w:t>асть 3 ст.43 вступает в силу с 01.01.2017)</w:t>
      </w:r>
    </w:p>
    <w:p w:rsidR="008724B6" w:rsidRPr="00177EE2" w:rsidRDefault="008724B6">
      <w:pPr>
        <w:autoSpaceDE w:val="0"/>
        <w:autoSpaceDN w:val="0"/>
        <w:adjustRightInd w:val="0"/>
        <w:jc w:val="both"/>
        <w:rPr>
          <w:rFonts w:eastAsiaTheme="minorHAnsi"/>
          <w:b/>
          <w:color w:val="0D0D0D" w:themeColor="text1" w:themeTint="F2"/>
          <w:sz w:val="28"/>
          <w:szCs w:val="28"/>
          <w:lang w:eastAsia="en-US"/>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1"/>
        <w:rPr>
          <w:b/>
          <w:bCs/>
          <w:sz w:val="28"/>
          <w:szCs w:val="28"/>
        </w:rPr>
      </w:pPr>
      <w:r>
        <w:rPr>
          <w:sz w:val="28"/>
          <w:szCs w:val="28"/>
        </w:rPr>
        <w:t xml:space="preserve">1. </w:t>
      </w:r>
      <w:proofErr w:type="gramStart"/>
      <w:r>
        <w:rPr>
          <w:b/>
          <w:bCs/>
          <w:sz w:val="28"/>
          <w:szCs w:val="28"/>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sidR="00E61D2C">
        <w:rPr>
          <w:b/>
          <w:bCs/>
          <w:sz w:val="28"/>
          <w:szCs w:val="28"/>
        </w:rPr>
        <w:t xml:space="preserve">лнения на территории Веселовского </w:t>
      </w:r>
      <w:r>
        <w:rPr>
          <w:b/>
          <w:bCs/>
          <w:sz w:val="28"/>
          <w:szCs w:val="28"/>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8724B6" w:rsidRDefault="00A03A2F">
      <w:pPr>
        <w:autoSpaceDE w:val="0"/>
        <w:autoSpaceDN w:val="0"/>
        <w:adjustRightInd w:val="0"/>
        <w:ind w:firstLine="709"/>
        <w:jc w:val="both"/>
        <w:outlineLvl w:val="0"/>
        <w:rPr>
          <w:rFonts w:eastAsia="Calibri"/>
          <w:color w:val="000000"/>
          <w:sz w:val="28"/>
          <w:szCs w:val="28"/>
          <w:lang w:eastAsia="en-US"/>
        </w:rPr>
      </w:pPr>
      <w:r>
        <w:rPr>
          <w:bCs/>
          <w:sz w:val="28"/>
          <w:szCs w:val="28"/>
        </w:rPr>
        <w:t>Решения Думы Поселения, устанавливающие правила, обязательные для ис</w:t>
      </w:r>
      <w:r w:rsidR="00E61D2C">
        <w:rPr>
          <w:bCs/>
          <w:sz w:val="28"/>
          <w:szCs w:val="28"/>
        </w:rPr>
        <w:t>полнения на территории Веселовского</w:t>
      </w:r>
      <w:r>
        <w:rPr>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b/>
          <w:bCs/>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Default="00A03A2F">
      <w:pPr>
        <w:autoSpaceDE w:val="0"/>
        <w:autoSpaceDN w:val="0"/>
        <w:adjustRightInd w:val="0"/>
        <w:ind w:firstLine="709"/>
        <w:jc w:val="both"/>
        <w:rPr>
          <w:sz w:val="28"/>
          <w:szCs w:val="28"/>
        </w:rPr>
      </w:pPr>
      <w:r>
        <w:rPr>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w:t>
      </w:r>
      <w:r>
        <w:rPr>
          <w:sz w:val="28"/>
          <w:szCs w:val="28"/>
        </w:rPr>
        <w:lastRenderedPageBreak/>
        <w:t>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724B6" w:rsidRDefault="00A03A2F">
      <w:pPr>
        <w:autoSpaceDE w:val="0"/>
        <w:autoSpaceDN w:val="0"/>
        <w:adjustRightInd w:val="0"/>
        <w:ind w:firstLine="709"/>
        <w:jc w:val="both"/>
        <w:rPr>
          <w:b/>
          <w:sz w:val="28"/>
          <w:szCs w:val="28"/>
        </w:rPr>
      </w:pPr>
      <w:r>
        <w:rPr>
          <w:b/>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8724B6" w:rsidRDefault="00A03A2F">
      <w:pPr>
        <w:autoSpaceDE w:val="0"/>
        <w:autoSpaceDN w:val="0"/>
        <w:adjustRightInd w:val="0"/>
        <w:ind w:firstLine="709"/>
        <w:jc w:val="both"/>
        <w:rPr>
          <w:sz w:val="28"/>
          <w:szCs w:val="28"/>
        </w:rPr>
      </w:pPr>
      <w:r>
        <w:rPr>
          <w:sz w:val="28"/>
          <w:szCs w:val="28"/>
        </w:rPr>
        <w:t xml:space="preserve">Муниципальные </w:t>
      </w:r>
      <w:r w:rsidRPr="00E61D2C">
        <w:rPr>
          <w:b/>
          <w:color w:val="0D0D0D" w:themeColor="text1" w:themeTint="F2"/>
          <w:sz w:val="28"/>
          <w:szCs w:val="28"/>
        </w:rPr>
        <w:t>нормативные</w:t>
      </w:r>
      <w:r>
        <w:rPr>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 xml:space="preserve">Статья 45. Правовые акты Главы Поселения, местной администрации </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Pr>
          <w:b/>
          <w:sz w:val="28"/>
          <w:szCs w:val="28"/>
        </w:rPr>
        <w:t>исполняющий</w:t>
      </w:r>
      <w:proofErr w:type="gramEnd"/>
      <w:r>
        <w:rPr>
          <w:b/>
          <w:sz w:val="28"/>
          <w:szCs w:val="28"/>
        </w:rPr>
        <w:t xml:space="preserve"> полномочия председателя Думы</w:t>
      </w:r>
      <w:r>
        <w:rPr>
          <w:b/>
          <w:color w:val="0000FF"/>
          <w:sz w:val="28"/>
          <w:szCs w:val="28"/>
        </w:rPr>
        <w:t>,</w:t>
      </w:r>
      <w:r>
        <w:rPr>
          <w:color w:val="0000FF"/>
          <w:sz w:val="28"/>
          <w:szCs w:val="28"/>
        </w:rPr>
        <w:t xml:space="preserve"> </w:t>
      </w:r>
      <w:r>
        <w:rPr>
          <w:sz w:val="28"/>
          <w:szCs w:val="28"/>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Pr>
          <w:b/>
          <w:sz w:val="28"/>
          <w:szCs w:val="28"/>
        </w:rPr>
        <w:t>исполняющий полномочия Главы местной администрации,</w:t>
      </w:r>
      <w:r>
        <w:rPr>
          <w:color w:val="0000FF"/>
          <w:sz w:val="28"/>
          <w:szCs w:val="28"/>
        </w:rPr>
        <w:t xml:space="preserve"> </w:t>
      </w:r>
      <w:r>
        <w:rPr>
          <w:sz w:val="28"/>
          <w:szCs w:val="28"/>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8724B6" w:rsidRDefault="00A03A2F">
      <w:pPr>
        <w:autoSpaceDE w:val="0"/>
        <w:autoSpaceDN w:val="0"/>
        <w:adjustRightInd w:val="0"/>
        <w:ind w:firstLine="709"/>
        <w:jc w:val="both"/>
        <w:rPr>
          <w:b/>
          <w:bCs/>
          <w:sz w:val="28"/>
          <w:szCs w:val="28"/>
        </w:rPr>
      </w:pPr>
      <w:r>
        <w:rPr>
          <w:rFonts w:eastAsia="Calibri"/>
          <w:b/>
          <w:color w:val="000000"/>
          <w:sz w:val="28"/>
          <w:szCs w:val="28"/>
          <w:lang w:eastAsia="en-US"/>
        </w:rPr>
        <w:t>2.1 Глава Поселения издает постановления и распоряжения по иным вопросам, отнесенным к его</w:t>
      </w:r>
      <w:r w:rsidR="00E61D2C">
        <w:rPr>
          <w:rFonts w:eastAsia="Calibri"/>
          <w:b/>
          <w:color w:val="000000"/>
          <w:sz w:val="28"/>
          <w:szCs w:val="28"/>
          <w:lang w:eastAsia="en-US"/>
        </w:rPr>
        <w:t xml:space="preserve"> компетенции Уставом Веселовского</w:t>
      </w:r>
      <w:r>
        <w:rPr>
          <w:rFonts w:eastAsia="Calibri"/>
          <w:b/>
          <w:color w:val="000000"/>
          <w:sz w:val="28"/>
          <w:szCs w:val="28"/>
          <w:lang w:eastAsia="en-US"/>
        </w:rPr>
        <w:t xml:space="preserve"> муниципального образования в соответствии с Федеральным законом </w:t>
      </w:r>
      <w:r>
        <w:rPr>
          <w:b/>
          <w:bCs/>
          <w:sz w:val="28"/>
          <w:szCs w:val="28"/>
        </w:rPr>
        <w:t>от 06.10.2003 № 131-ФЗ «Об общих принципах организации местного самоуправления в Российской Федерации»</w:t>
      </w:r>
      <w:r>
        <w:rPr>
          <w:rFonts w:eastAsia="Calibri"/>
          <w:b/>
          <w:color w:val="000000"/>
          <w:sz w:val="28"/>
          <w:szCs w:val="28"/>
          <w:lang w:eastAsia="en-US"/>
        </w:rPr>
        <w:t>, другими федеральными законами.</w:t>
      </w:r>
    </w:p>
    <w:p w:rsidR="008724B6" w:rsidRDefault="00A03A2F">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724B6" w:rsidRDefault="00A03A2F">
      <w:pPr>
        <w:autoSpaceDE w:val="0"/>
        <w:autoSpaceDN w:val="0"/>
        <w:adjustRightInd w:val="0"/>
        <w:ind w:firstLine="709"/>
        <w:jc w:val="both"/>
        <w:rPr>
          <w:sz w:val="28"/>
          <w:szCs w:val="28"/>
        </w:rPr>
      </w:pPr>
      <w:r>
        <w:rPr>
          <w:sz w:val="28"/>
          <w:szCs w:val="28"/>
        </w:rPr>
        <w:lastRenderedPageBreak/>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Default="008724B6">
      <w:pPr>
        <w:autoSpaceDE w:val="0"/>
        <w:autoSpaceDN w:val="0"/>
        <w:adjustRightInd w:val="0"/>
        <w:ind w:firstLine="709"/>
        <w:jc w:val="both"/>
        <w:outlineLvl w:val="1"/>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46. Отмена муниципальных правовых актов и приостановление их действия</w:t>
      </w:r>
    </w:p>
    <w:p w:rsidR="008724B6" w:rsidRDefault="008724B6">
      <w:pPr>
        <w:autoSpaceDE w:val="0"/>
        <w:autoSpaceDN w:val="0"/>
        <w:adjustRightInd w:val="0"/>
        <w:ind w:firstLine="709"/>
        <w:jc w:val="both"/>
        <w:outlineLvl w:val="1"/>
        <w:rPr>
          <w:b/>
          <w:sz w:val="28"/>
          <w:szCs w:val="28"/>
        </w:rPr>
      </w:pP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Default="00A03A2F">
      <w:pPr>
        <w:autoSpaceDE w:val="0"/>
        <w:autoSpaceDN w:val="0"/>
        <w:adjustRightInd w:val="0"/>
        <w:ind w:firstLine="540"/>
        <w:jc w:val="both"/>
        <w:rPr>
          <w:rFonts w:eastAsiaTheme="minorHAnsi"/>
          <w:b/>
          <w:sz w:val="28"/>
          <w:szCs w:val="28"/>
          <w:lang w:eastAsia="en-US"/>
        </w:rPr>
      </w:pPr>
      <w:proofErr w:type="gramStart"/>
      <w:r>
        <w:rPr>
          <w:rFonts w:eastAsiaTheme="minorHAnsi"/>
          <w:b/>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eastAsiaTheme="minorHAnsi"/>
          <w:b/>
          <w:sz w:val="28"/>
          <w:szCs w:val="2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47.Опубликование (обнародование) муниципальных правовых актов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w:t>
      </w:r>
      <w:r w:rsidR="00E61D2C">
        <w:rPr>
          <w:sz w:val="28"/>
          <w:szCs w:val="28"/>
        </w:rPr>
        <w:t>ия его полного текста в газете «Информационный вестник» Веселовского муниципального образования</w:t>
      </w:r>
      <w:r>
        <w:rPr>
          <w:sz w:val="28"/>
          <w:szCs w:val="28"/>
        </w:rPr>
        <w:t>, с которым имеют возможность ознакомления жители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w:t>
      </w:r>
      <w:r>
        <w:rPr>
          <w:rFonts w:ascii="Times New Roman" w:hAnsi="Times New Roman"/>
          <w:sz w:val="28"/>
          <w:szCs w:val="28"/>
        </w:rPr>
        <w:lastRenderedPageBreak/>
        <w:t>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8"/>
          <w:szCs w:val="28"/>
        </w:rPr>
        <w:t xml:space="preserve"> положений.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Default="00A03A2F">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Default="008724B6">
      <w:pPr>
        <w:pStyle w:val="ConsNormal"/>
        <w:ind w:firstLine="709"/>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6</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МУНИЦИПАЛЬНАЯ СЛУЖБА И ДОЛЖНОСТИ МУНИЦИПАЛЬНОЙ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СЛУЖБЫ В ОРГАНАХ МЕСТНОГО САМОУПРАВЛЕНИЯ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 xml:space="preserve">1. </w:t>
      </w:r>
      <w:r>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Default="008724B6">
      <w:pPr>
        <w:pStyle w:val="ConsNormal"/>
        <w:ind w:firstLine="709"/>
        <w:rPr>
          <w:rFonts w:ascii="Times New Roman" w:hAnsi="Times New Roman"/>
          <w:color w:val="000000"/>
          <w:sz w:val="28"/>
          <w:szCs w:val="28"/>
        </w:rPr>
      </w:pPr>
    </w:p>
    <w:p w:rsidR="008724B6" w:rsidRDefault="00A03A2F">
      <w:pPr>
        <w:pStyle w:val="ConsNormal"/>
        <w:ind w:firstLine="709"/>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8724B6" w:rsidRDefault="008724B6">
      <w:pPr>
        <w:pStyle w:val="ConsNormal"/>
        <w:ind w:firstLine="709"/>
        <w:rPr>
          <w:rFonts w:ascii="Times New Roman" w:hAnsi="Times New Roman"/>
          <w:b/>
          <w:sz w:val="28"/>
          <w:szCs w:val="28"/>
        </w:rPr>
      </w:pP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w:t>
      </w:r>
      <w:r>
        <w:rPr>
          <w:rFonts w:ascii="Times New Roman" w:hAnsi="Times New Roman"/>
          <w:color w:val="000000"/>
          <w:sz w:val="28"/>
          <w:szCs w:val="28"/>
        </w:rPr>
        <w:lastRenderedPageBreak/>
        <w:t xml:space="preserve">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8724B6" w:rsidRDefault="00A03A2F">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Default="008724B6">
      <w:pPr>
        <w:pStyle w:val="ConsTitle"/>
        <w:ind w:firstLine="709"/>
        <w:rPr>
          <w:rFonts w:ascii="Times New Roman" w:hAnsi="Times New Roman"/>
          <w:b w:val="0"/>
          <w:sz w:val="28"/>
          <w:szCs w:val="28"/>
        </w:rPr>
      </w:pP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 xml:space="preserve"> Глава 7</w:t>
      </w: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ЭКОНОМИЧЕСКАЯ И ФИНАНСОВАЯ ОСНОВА</w:t>
      </w: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МЕСТНОГО САМОУПРАВЛЕНИЯ</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Default="00A03A2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Муниципальная собственность признается и защищается государством наравне с иными формами собственности.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8724B6" w:rsidRPr="00175C78" w:rsidRDefault="00A03A2F">
      <w:pPr>
        <w:pStyle w:val="ConsNormal"/>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1) имущество, предназначенное для решения установленных Федеральным законом № 131-ФЗ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Default="00A03A2F">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Default="00A03A2F">
      <w:pPr>
        <w:autoSpaceDE w:val="0"/>
        <w:autoSpaceDN w:val="0"/>
        <w:adjustRightInd w:val="0"/>
        <w:ind w:firstLine="709"/>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724B6" w:rsidRPr="00175C78" w:rsidRDefault="00A03A2F">
      <w:pPr>
        <w:autoSpaceDE w:val="0"/>
        <w:autoSpaceDN w:val="0"/>
        <w:adjustRightInd w:val="0"/>
        <w:ind w:firstLine="709"/>
        <w:jc w:val="both"/>
        <w:rPr>
          <w:b/>
          <w:color w:val="0D0D0D" w:themeColor="text1" w:themeTint="F2"/>
          <w:sz w:val="28"/>
          <w:szCs w:val="28"/>
        </w:rPr>
      </w:pPr>
      <w:r w:rsidRPr="00175C78">
        <w:rPr>
          <w:b/>
          <w:color w:val="0D0D0D" w:themeColor="text1" w:themeTint="F2"/>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724B6" w:rsidRDefault="00A03A2F">
      <w:pPr>
        <w:autoSpaceDE w:val="0"/>
        <w:autoSpaceDN w:val="0"/>
        <w:adjustRightInd w:val="0"/>
        <w:ind w:firstLine="709"/>
        <w:jc w:val="both"/>
        <w:outlineLvl w:val="1"/>
        <w:rPr>
          <w:b/>
          <w:color w:val="000000"/>
          <w:sz w:val="28"/>
          <w:szCs w:val="28"/>
        </w:rPr>
      </w:pPr>
      <w:r>
        <w:rPr>
          <w:b/>
          <w:color w:val="000000"/>
          <w:sz w:val="28"/>
          <w:szCs w:val="28"/>
        </w:rPr>
        <w:lastRenderedPageBreak/>
        <w:t xml:space="preserve">2. В случаях возникновения у Поселения права собственности на имущество, не соответствующее требованиям </w:t>
      </w:r>
      <w:hyperlink r:id="rId11" w:history="1">
        <w:r w:rsidRPr="00175C78">
          <w:rPr>
            <w:b/>
            <w:color w:val="0D0D0D" w:themeColor="text1" w:themeTint="F2"/>
            <w:sz w:val="28"/>
            <w:szCs w:val="28"/>
          </w:rPr>
          <w:t>части 1</w:t>
        </w:r>
      </w:hyperlink>
      <w:r>
        <w:t xml:space="preserve"> </w:t>
      </w:r>
      <w:r>
        <w:rPr>
          <w:b/>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1"/>
        <w:rPr>
          <w:bCs/>
          <w:sz w:val="28"/>
          <w:szCs w:val="28"/>
        </w:rPr>
      </w:pPr>
      <w:r>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Default="00A03A2F">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Default="00A03A2F">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Default="00A03A2F">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8724B6" w:rsidRDefault="00A03A2F">
      <w:pPr>
        <w:autoSpaceDE w:val="0"/>
        <w:autoSpaceDN w:val="0"/>
        <w:adjustRightInd w:val="0"/>
        <w:ind w:firstLine="709"/>
        <w:jc w:val="both"/>
        <w:outlineLvl w:val="1"/>
        <w:rPr>
          <w:bCs/>
          <w:sz w:val="28"/>
          <w:szCs w:val="28"/>
        </w:rPr>
      </w:pPr>
      <w:r>
        <w:rPr>
          <w:bCs/>
          <w:sz w:val="28"/>
          <w:szCs w:val="28"/>
        </w:rPr>
        <w:t>4</w:t>
      </w:r>
      <w:r w:rsidR="00175C78">
        <w:rPr>
          <w:b/>
          <w:bCs/>
          <w:sz w:val="28"/>
          <w:szCs w:val="28"/>
        </w:rPr>
        <w:t>. Веселовское</w:t>
      </w:r>
      <w:r>
        <w:rPr>
          <w:b/>
          <w:bCs/>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Default="00A03A2F">
      <w:pPr>
        <w:autoSpaceDE w:val="0"/>
        <w:autoSpaceDN w:val="0"/>
        <w:adjustRightInd w:val="0"/>
        <w:ind w:firstLine="709"/>
        <w:jc w:val="both"/>
        <w:outlineLvl w:val="1"/>
        <w:rPr>
          <w:b/>
          <w:bCs/>
          <w:sz w:val="28"/>
          <w:szCs w:val="28"/>
        </w:rPr>
      </w:pPr>
      <w:r>
        <w:rPr>
          <w:b/>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8724B6" w:rsidRDefault="00A03A2F">
      <w:pPr>
        <w:autoSpaceDE w:val="0"/>
        <w:autoSpaceDN w:val="0"/>
        <w:adjustRightInd w:val="0"/>
        <w:ind w:firstLine="709"/>
        <w:jc w:val="both"/>
        <w:outlineLvl w:val="1"/>
        <w:rPr>
          <w:b/>
          <w:bCs/>
          <w:sz w:val="28"/>
          <w:szCs w:val="28"/>
        </w:rPr>
      </w:pPr>
      <w:r>
        <w:rPr>
          <w:b/>
          <w:bCs/>
          <w:sz w:val="28"/>
          <w:szCs w:val="28"/>
        </w:rPr>
        <w:t>Органы местного самоуправле</w:t>
      </w:r>
      <w:r w:rsidR="00175C78">
        <w:rPr>
          <w:b/>
          <w:bCs/>
          <w:sz w:val="28"/>
          <w:szCs w:val="28"/>
        </w:rPr>
        <w:t xml:space="preserve">ния от имени Веселовского </w:t>
      </w:r>
      <w:r>
        <w:rPr>
          <w:b/>
          <w:bCs/>
          <w:sz w:val="28"/>
          <w:szCs w:val="28"/>
        </w:rPr>
        <w:t xml:space="preserve">муниципального образования </w:t>
      </w:r>
      <w:proofErr w:type="spellStart"/>
      <w:r>
        <w:rPr>
          <w:b/>
          <w:bCs/>
          <w:sz w:val="28"/>
          <w:szCs w:val="28"/>
        </w:rPr>
        <w:t>субсидиарно</w:t>
      </w:r>
      <w:proofErr w:type="spellEnd"/>
      <w:r>
        <w:rPr>
          <w:b/>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Default="00A03A2F">
      <w:pPr>
        <w:autoSpaceDE w:val="0"/>
        <w:autoSpaceDN w:val="0"/>
        <w:adjustRightInd w:val="0"/>
        <w:ind w:firstLine="709"/>
        <w:jc w:val="both"/>
        <w:outlineLvl w:val="1"/>
        <w:rPr>
          <w:bCs/>
          <w:sz w:val="28"/>
          <w:szCs w:val="28"/>
        </w:rPr>
      </w:pPr>
      <w:r>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Default="008724B6">
      <w:pPr>
        <w:autoSpaceDE w:val="0"/>
        <w:autoSpaceDN w:val="0"/>
        <w:adjustRightInd w:val="0"/>
        <w:ind w:firstLine="709"/>
        <w:jc w:val="both"/>
        <w:outlineLvl w:val="1"/>
        <w:rPr>
          <w:sz w:val="28"/>
          <w:szCs w:val="28"/>
        </w:rPr>
      </w:pPr>
    </w:p>
    <w:p w:rsidR="008724B6" w:rsidRDefault="00A03A2F">
      <w:pPr>
        <w:pStyle w:val="ConsNormal"/>
        <w:tabs>
          <w:tab w:val="left" w:pos="2520"/>
        </w:tabs>
        <w:ind w:firstLine="709"/>
        <w:jc w:val="both"/>
        <w:rPr>
          <w:rFonts w:ascii="Times New Roman" w:hAnsi="Times New Roman"/>
          <w:b/>
          <w:sz w:val="28"/>
          <w:szCs w:val="28"/>
        </w:rPr>
      </w:pPr>
      <w:r>
        <w:rPr>
          <w:rFonts w:ascii="Times New Roman" w:hAnsi="Times New Roman"/>
          <w:b/>
          <w:sz w:val="28"/>
          <w:szCs w:val="28"/>
        </w:rPr>
        <w:t xml:space="preserve">Статья 53. Местный бюджет </w:t>
      </w:r>
    </w:p>
    <w:p w:rsidR="008724B6" w:rsidRDefault="008724B6">
      <w:pPr>
        <w:pStyle w:val="ConsNormal"/>
        <w:tabs>
          <w:tab w:val="left" w:pos="2520"/>
        </w:tabs>
        <w:ind w:firstLine="709"/>
        <w:jc w:val="both"/>
        <w:rPr>
          <w:rFonts w:ascii="Times New Roman" w:hAnsi="Times New Roman"/>
          <w:b/>
          <w:sz w:val="28"/>
          <w:szCs w:val="28"/>
        </w:rPr>
      </w:pP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1. Муниципальное образование имеет собственный бюджет (местный бюджет).</w:t>
      </w: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175C78">
        <w:rPr>
          <w:rFonts w:ascii="Times New Roman" w:hAnsi="Times New Roman"/>
          <w:b/>
          <w:color w:val="0D0D0D" w:themeColor="text1" w:themeTint="F2"/>
          <w:sz w:val="28"/>
          <w:szCs w:val="28"/>
        </w:rPr>
        <w:t>контроля за</w:t>
      </w:r>
      <w:proofErr w:type="gramEnd"/>
      <w:r w:rsidRPr="00175C78">
        <w:rPr>
          <w:rFonts w:ascii="Times New Roman" w:hAnsi="Times New Roman"/>
          <w:b/>
          <w:color w:val="0D0D0D" w:themeColor="text1" w:themeTint="F2"/>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3. Бюджетные полномочия муниципального образования устанавливаются Бюджетным кодексом Российской Федерации.</w:t>
      </w: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175C78" w:rsidRDefault="008724B6">
      <w:pPr>
        <w:pStyle w:val="ConsNonformat"/>
        <w:ind w:firstLine="709"/>
        <w:jc w:val="both"/>
        <w:rPr>
          <w:rFonts w:ascii="Times New Roman" w:hAnsi="Times New Roman"/>
          <w:color w:val="0D0D0D" w:themeColor="text1" w:themeTint="F2"/>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54. Доходы местного бюджета </w:t>
      </w:r>
    </w:p>
    <w:p w:rsidR="008724B6" w:rsidRDefault="008724B6">
      <w:pPr>
        <w:pStyle w:val="ConsNormal"/>
        <w:ind w:firstLine="709"/>
        <w:jc w:val="both"/>
        <w:rPr>
          <w:rFonts w:ascii="Times New Roman" w:hAnsi="Times New Roman"/>
          <w:b/>
          <w:sz w:val="28"/>
          <w:szCs w:val="28"/>
        </w:rPr>
      </w:pPr>
    </w:p>
    <w:p w:rsidR="008724B6" w:rsidRPr="00175C78" w:rsidRDefault="00A03A2F">
      <w:pPr>
        <w:pStyle w:val="ConsNormal"/>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55. Расходы местного бюджета </w:t>
      </w:r>
    </w:p>
    <w:p w:rsidR="008724B6" w:rsidRDefault="008724B6">
      <w:pPr>
        <w:pStyle w:val="ConsNormal"/>
        <w:ind w:firstLine="709"/>
        <w:jc w:val="both"/>
        <w:rPr>
          <w:rFonts w:ascii="Times New Roman" w:hAnsi="Times New Roman"/>
          <w:b/>
          <w:sz w:val="28"/>
          <w:szCs w:val="28"/>
        </w:rPr>
      </w:pP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175C78" w:rsidRDefault="00A03A2F">
      <w:pPr>
        <w:pStyle w:val="ConsNonformat"/>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724B6" w:rsidRPr="00175C78" w:rsidRDefault="008724B6">
      <w:pPr>
        <w:pStyle w:val="ConsNonformat"/>
        <w:ind w:firstLine="709"/>
        <w:jc w:val="both"/>
        <w:rPr>
          <w:rFonts w:ascii="Times New Roman" w:hAnsi="Times New Roman"/>
          <w:color w:val="0D0D0D" w:themeColor="text1" w:themeTint="F2"/>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56. Резервный фонд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75C78">
        <w:rPr>
          <w:rFonts w:ascii="Times New Roman" w:hAnsi="Times New Roman"/>
          <w:sz w:val="28"/>
          <w:szCs w:val="28"/>
        </w:rPr>
        <w:t>В расходной части</w:t>
      </w:r>
      <w:r>
        <w:rPr>
          <w:rFonts w:ascii="Times New Roman" w:hAnsi="Times New Roman"/>
          <w:sz w:val="28"/>
          <w:szCs w:val="28"/>
        </w:rPr>
        <w:t xml:space="preserve">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w:t>
      </w:r>
      <w:r>
        <w:rPr>
          <w:rFonts w:ascii="Times New Roman" w:hAnsi="Times New Roman"/>
          <w:sz w:val="28"/>
          <w:szCs w:val="28"/>
        </w:rPr>
        <w:lastRenderedPageBreak/>
        <w:t>стихийных бедствий и других чрезвычайных ситуаций, имевших место в текущем финансовом году.</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57. Бюджетный процесс</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724B6" w:rsidRDefault="00A03A2F">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58. Разработка проекта местного бюджета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w:t>
      </w:r>
      <w:r>
        <w:rPr>
          <w:rFonts w:ascii="Times New Roman" w:hAnsi="Times New Roman"/>
          <w:sz w:val="28"/>
          <w:szCs w:val="28"/>
        </w:rPr>
        <w:lastRenderedPageBreak/>
        <w:t>бюджета, определяются нормативным правовым актом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59. Рассмотрение и утверждение местного бюджета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60. Субсидии, иные межбюджетные трансферты, предоставляемые из местного бюджета</w:t>
      </w:r>
    </w:p>
    <w:p w:rsidR="008724B6" w:rsidRDefault="008724B6">
      <w:pPr>
        <w:pStyle w:val="ConsNonformat"/>
        <w:ind w:firstLine="709"/>
        <w:jc w:val="both"/>
        <w:rPr>
          <w:rFonts w:ascii="Times New Roman" w:hAnsi="Times New Roman"/>
          <w:sz w:val="28"/>
          <w:szCs w:val="28"/>
        </w:rPr>
      </w:pP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61. Местные налоги и сборы</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w:t>
      </w:r>
      <w:r>
        <w:rPr>
          <w:rFonts w:ascii="Times New Roman" w:hAnsi="Times New Roman"/>
          <w:sz w:val="28"/>
          <w:szCs w:val="28"/>
        </w:rPr>
        <w:lastRenderedPageBreak/>
        <w:t>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8724B6" w:rsidRDefault="008724B6">
      <w:pPr>
        <w:pStyle w:val="ConsNonformat"/>
        <w:ind w:firstLine="709"/>
        <w:jc w:val="both"/>
        <w:rPr>
          <w:rFonts w:ascii="Times New Roman" w:hAnsi="Times New Roman"/>
          <w:sz w:val="28"/>
          <w:szCs w:val="28"/>
        </w:rPr>
      </w:pPr>
    </w:p>
    <w:p w:rsidR="008724B6" w:rsidRPr="00175C78" w:rsidRDefault="00A03A2F">
      <w:pPr>
        <w:pStyle w:val="ConsNormal"/>
        <w:ind w:firstLine="709"/>
        <w:jc w:val="both"/>
        <w:rPr>
          <w:rFonts w:ascii="Times New Roman" w:hAnsi="Times New Roman"/>
          <w:b/>
          <w:color w:val="0D0D0D" w:themeColor="text1" w:themeTint="F2"/>
          <w:sz w:val="28"/>
          <w:szCs w:val="28"/>
        </w:rPr>
      </w:pPr>
      <w:r w:rsidRPr="00175C78">
        <w:rPr>
          <w:rFonts w:ascii="Times New Roman" w:hAnsi="Times New Roman"/>
          <w:b/>
          <w:color w:val="0D0D0D" w:themeColor="text1" w:themeTint="F2"/>
          <w:sz w:val="28"/>
          <w:szCs w:val="28"/>
        </w:rPr>
        <w:t>Статья 63. Закупки для обеспечения муниципальных нужд</w:t>
      </w:r>
    </w:p>
    <w:p w:rsidR="008724B6" w:rsidRPr="00175C78" w:rsidRDefault="008724B6">
      <w:pPr>
        <w:pStyle w:val="ConsNormal"/>
        <w:ind w:firstLine="709"/>
        <w:jc w:val="both"/>
        <w:rPr>
          <w:rFonts w:ascii="Times New Roman" w:hAnsi="Times New Roman"/>
          <w:b/>
          <w:color w:val="0D0D0D" w:themeColor="text1" w:themeTint="F2"/>
          <w:sz w:val="28"/>
          <w:szCs w:val="28"/>
        </w:rPr>
      </w:pPr>
    </w:p>
    <w:p w:rsidR="008724B6" w:rsidRPr="00175C78" w:rsidRDefault="00A03A2F">
      <w:pPr>
        <w:pStyle w:val="ConsNormal"/>
        <w:ind w:firstLine="709"/>
        <w:jc w:val="both"/>
        <w:rPr>
          <w:rFonts w:ascii="Times New Roman" w:hAnsi="Times New Roman"/>
          <w:b/>
          <w:snapToGrid/>
          <w:color w:val="0D0D0D" w:themeColor="text1" w:themeTint="F2"/>
          <w:sz w:val="28"/>
          <w:szCs w:val="28"/>
        </w:rPr>
      </w:pPr>
      <w:r w:rsidRPr="00175C78">
        <w:rPr>
          <w:rFonts w:ascii="Times New Roman" w:hAnsi="Times New Roman"/>
          <w:b/>
          <w:snapToGrid/>
          <w:color w:val="0D0D0D" w:themeColor="text1" w:themeTint="F2"/>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175C78" w:rsidRDefault="00A03A2F">
      <w:pPr>
        <w:pStyle w:val="ConsNormal"/>
        <w:ind w:firstLine="709"/>
        <w:jc w:val="both"/>
        <w:rPr>
          <w:rFonts w:ascii="Times New Roman" w:hAnsi="Times New Roman"/>
          <w:b/>
          <w:snapToGrid/>
          <w:color w:val="0D0D0D" w:themeColor="text1" w:themeTint="F2"/>
          <w:sz w:val="28"/>
          <w:szCs w:val="28"/>
        </w:rPr>
      </w:pPr>
      <w:r w:rsidRPr="00175C78">
        <w:rPr>
          <w:rFonts w:ascii="Times New Roman" w:hAnsi="Times New Roman"/>
          <w:b/>
          <w:snapToGrid/>
          <w:color w:val="0D0D0D" w:themeColor="text1" w:themeTint="F2"/>
          <w:sz w:val="28"/>
          <w:szCs w:val="28"/>
        </w:rPr>
        <w:t>2. Закупки товаров, работ, услуг для обеспечения муниципальных нужд осуществляются за счет средств местного бюджета.</w:t>
      </w:r>
    </w:p>
    <w:p w:rsidR="008724B6" w:rsidRPr="00175C78" w:rsidRDefault="008724B6">
      <w:pPr>
        <w:pStyle w:val="ConsNormal"/>
        <w:ind w:firstLine="709"/>
        <w:jc w:val="both"/>
        <w:rPr>
          <w:rFonts w:ascii="Times New Roman" w:hAnsi="Times New Roman"/>
          <w:color w:val="0D0D0D" w:themeColor="text1" w:themeTint="F2"/>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64. Муниципальные заимствования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65. Внутренний муниципальный финансовый контроль</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66. Муниципальный контроль</w:t>
      </w:r>
    </w:p>
    <w:p w:rsidR="008724B6" w:rsidRDefault="008724B6">
      <w:pPr>
        <w:pStyle w:val="ConsNormal"/>
        <w:ind w:firstLine="709"/>
        <w:jc w:val="both"/>
        <w:rPr>
          <w:rFonts w:ascii="Times New Roman" w:hAnsi="Times New Roman"/>
          <w:b/>
          <w:sz w:val="28"/>
          <w:szCs w:val="28"/>
        </w:rPr>
      </w:pPr>
    </w:p>
    <w:p w:rsidR="008724B6" w:rsidRPr="00175C78" w:rsidRDefault="00A03A2F">
      <w:pPr>
        <w:autoSpaceDE w:val="0"/>
        <w:autoSpaceDN w:val="0"/>
        <w:adjustRightInd w:val="0"/>
        <w:ind w:firstLine="709"/>
        <w:jc w:val="both"/>
        <w:outlineLvl w:val="1"/>
        <w:rPr>
          <w:b/>
          <w:bCs/>
          <w:color w:val="0D0D0D" w:themeColor="text1" w:themeTint="F2"/>
          <w:sz w:val="28"/>
          <w:szCs w:val="28"/>
        </w:rPr>
      </w:pPr>
      <w:r w:rsidRPr="00175C78">
        <w:rPr>
          <w:b/>
          <w:bCs/>
          <w:color w:val="0D0D0D" w:themeColor="text1" w:themeTint="F2"/>
          <w:sz w:val="28"/>
          <w:szCs w:val="28"/>
        </w:rPr>
        <w:t xml:space="preserve">1. </w:t>
      </w:r>
      <w:proofErr w:type="gramStart"/>
      <w:r w:rsidRPr="00175C78">
        <w:rPr>
          <w:b/>
          <w:bCs/>
          <w:color w:val="0D0D0D" w:themeColor="text1" w:themeTint="F2"/>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724B6" w:rsidRDefault="00A03A2F">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w:t>
      </w:r>
      <w:r>
        <w:rPr>
          <w:bCs/>
          <w:color w:val="000000"/>
          <w:sz w:val="28"/>
          <w:szCs w:val="28"/>
        </w:rPr>
        <w:lastRenderedPageBreak/>
        <w:t>предпринимателей при осуществлении государственного контроля (надзора) и муниципального контроля».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8</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МЕЖМУНИЦИПАЛЬНОЕ И МЕЖДУНАРОДНОЕ СОТРУДНИЧЕСТВО </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Default="00A03A2F">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Default="008724B6">
      <w:pPr>
        <w:autoSpaceDE w:val="0"/>
        <w:autoSpaceDN w:val="0"/>
        <w:adjustRightInd w:val="0"/>
        <w:ind w:firstLine="709"/>
        <w:jc w:val="center"/>
        <w:rPr>
          <w:bCs/>
          <w:sz w:val="28"/>
          <w:szCs w:val="28"/>
        </w:rPr>
      </w:pPr>
    </w:p>
    <w:p w:rsidR="008724B6" w:rsidRDefault="00A03A2F">
      <w:pPr>
        <w:autoSpaceDE w:val="0"/>
        <w:autoSpaceDN w:val="0"/>
        <w:adjustRightInd w:val="0"/>
        <w:ind w:firstLine="709"/>
        <w:jc w:val="center"/>
        <w:rPr>
          <w:bCs/>
          <w:sz w:val="28"/>
          <w:szCs w:val="28"/>
        </w:rPr>
      </w:pPr>
      <w:r>
        <w:rPr>
          <w:bCs/>
          <w:sz w:val="28"/>
          <w:szCs w:val="28"/>
        </w:rPr>
        <w:t xml:space="preserve"> Глава 9</w:t>
      </w:r>
    </w:p>
    <w:p w:rsidR="008724B6" w:rsidRDefault="00A03A2F">
      <w:pPr>
        <w:autoSpaceDE w:val="0"/>
        <w:autoSpaceDN w:val="0"/>
        <w:adjustRightInd w:val="0"/>
        <w:ind w:firstLine="709"/>
        <w:jc w:val="center"/>
        <w:rPr>
          <w:bCs/>
          <w:sz w:val="28"/>
          <w:szCs w:val="28"/>
        </w:rPr>
      </w:pPr>
      <w:r>
        <w:rPr>
          <w:bCs/>
          <w:sz w:val="28"/>
          <w:szCs w:val="28"/>
        </w:rPr>
        <w:t xml:space="preserve">ОТВЕТСТВЕННОСТЬ ОРГАНОВ МЕСТНОГО САМОУПРАВЛЕНИЯ И </w:t>
      </w:r>
    </w:p>
    <w:p w:rsidR="008724B6" w:rsidRDefault="00A03A2F">
      <w:pPr>
        <w:autoSpaceDE w:val="0"/>
        <w:autoSpaceDN w:val="0"/>
        <w:adjustRightInd w:val="0"/>
        <w:ind w:firstLine="709"/>
        <w:jc w:val="center"/>
        <w:rPr>
          <w:bCs/>
          <w:sz w:val="28"/>
          <w:szCs w:val="28"/>
        </w:rPr>
      </w:pPr>
      <w:r>
        <w:rPr>
          <w:bCs/>
          <w:sz w:val="28"/>
          <w:szCs w:val="28"/>
        </w:rPr>
        <w:t>ДОЛЖНОСТНЫХ ЛИЦ МЕСТНОГО САМОУПРАВЛЕНИЯ</w:t>
      </w:r>
    </w:p>
    <w:p w:rsidR="008724B6" w:rsidRDefault="008724B6">
      <w:pPr>
        <w:autoSpaceDE w:val="0"/>
        <w:autoSpaceDN w:val="0"/>
        <w:adjustRightInd w:val="0"/>
        <w:ind w:firstLine="709"/>
        <w:jc w:val="center"/>
        <w:rPr>
          <w:bCs/>
          <w:sz w:val="28"/>
          <w:szCs w:val="28"/>
        </w:rPr>
      </w:pPr>
    </w:p>
    <w:p w:rsidR="008724B6" w:rsidRDefault="00A03A2F">
      <w:pPr>
        <w:autoSpaceDE w:val="0"/>
        <w:autoSpaceDN w:val="0"/>
        <w:adjustRightInd w:val="0"/>
        <w:ind w:firstLine="709"/>
        <w:jc w:val="both"/>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8724B6" w:rsidRDefault="00A03A2F">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8724B6" w:rsidRDefault="00A03A2F">
      <w:pPr>
        <w:autoSpaceDE w:val="0"/>
        <w:autoSpaceDN w:val="0"/>
        <w:adjustRightInd w:val="0"/>
        <w:ind w:firstLine="709"/>
        <w:jc w:val="both"/>
        <w:rPr>
          <w:sz w:val="28"/>
          <w:szCs w:val="28"/>
        </w:rPr>
      </w:pPr>
      <w:r>
        <w:rPr>
          <w:sz w:val="28"/>
          <w:szCs w:val="28"/>
        </w:rPr>
        <w:lastRenderedPageBreak/>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70. Ответственность Думы Поселения перед государством</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Default="00A03A2F">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8724B6" w:rsidRDefault="00A03A2F">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724B6" w:rsidRDefault="00A03A2F">
      <w:pPr>
        <w:autoSpaceDE w:val="0"/>
        <w:autoSpaceDN w:val="0"/>
        <w:adjustRightInd w:val="0"/>
        <w:ind w:firstLine="709"/>
        <w:jc w:val="both"/>
        <w:rPr>
          <w:sz w:val="28"/>
          <w:szCs w:val="28"/>
        </w:rPr>
      </w:pPr>
      <w:r>
        <w:rPr>
          <w:sz w:val="28"/>
          <w:szCs w:val="28"/>
        </w:rPr>
        <w:t>4. Закон Иркутской области о роспуске Думы Поселения может быть обжалован в судебном порядке в течение 10 дней со дня вступления в силу.</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71. Ответственность Главы Поселения перед государством</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8724B6" w:rsidRDefault="00A03A2F">
      <w:pPr>
        <w:autoSpaceDE w:val="0"/>
        <w:autoSpaceDN w:val="0"/>
        <w:adjustRightInd w:val="0"/>
        <w:ind w:firstLine="709"/>
        <w:jc w:val="both"/>
        <w:rPr>
          <w:sz w:val="28"/>
          <w:szCs w:val="28"/>
        </w:rPr>
      </w:pPr>
      <w:proofErr w:type="gramStart"/>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8724B6" w:rsidRDefault="00A03A2F">
      <w:pPr>
        <w:autoSpaceDE w:val="0"/>
        <w:autoSpaceDN w:val="0"/>
        <w:adjustRightInd w:val="0"/>
        <w:ind w:firstLine="709"/>
        <w:jc w:val="both"/>
        <w:rPr>
          <w:sz w:val="28"/>
          <w:szCs w:val="28"/>
        </w:rPr>
      </w:pPr>
      <w:proofErr w:type="gramStart"/>
      <w:r>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w:t>
      </w:r>
      <w:r>
        <w:rPr>
          <w:sz w:val="28"/>
          <w:szCs w:val="28"/>
        </w:rP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Pr>
          <w:sz w:val="28"/>
          <w:szCs w:val="28"/>
        </w:rPr>
        <w:t>, а Глава Поселения не принял в пределах своих полномочий мер по исполнению решения суда.</w:t>
      </w:r>
    </w:p>
    <w:p w:rsidR="008724B6" w:rsidRDefault="00A03A2F">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24B6" w:rsidRDefault="00A03A2F">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72.Удаление главы Поселения в отставку</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8724B6" w:rsidRDefault="00A03A2F">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724B6" w:rsidRDefault="00A03A2F">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4B6" w:rsidRDefault="00A03A2F">
      <w:pPr>
        <w:autoSpaceDE w:val="0"/>
        <w:autoSpaceDN w:val="0"/>
        <w:adjustRightInd w:val="0"/>
        <w:ind w:firstLine="709"/>
        <w:jc w:val="both"/>
        <w:outlineLvl w:val="1"/>
        <w:rPr>
          <w:b/>
          <w:bCs/>
          <w:color w:val="000000"/>
          <w:sz w:val="28"/>
          <w:szCs w:val="28"/>
        </w:rPr>
      </w:pPr>
      <w:r>
        <w:rPr>
          <w:b/>
          <w:bCs/>
          <w:color w:val="000000"/>
          <w:sz w:val="28"/>
          <w:szCs w:val="28"/>
        </w:rPr>
        <w:t xml:space="preserve">4) несоблюдение ограничений и запретов и неисполнение обязанностей, которые установлены Федеральным </w:t>
      </w:r>
      <w:hyperlink r:id="rId13" w:history="1">
        <w:r>
          <w:rPr>
            <w:b/>
            <w:bCs/>
            <w:color w:val="000000"/>
            <w:sz w:val="28"/>
            <w:szCs w:val="28"/>
          </w:rPr>
          <w:t>законом</w:t>
        </w:r>
      </w:hyperlink>
      <w:r>
        <w:rPr>
          <w:b/>
          <w:bCs/>
          <w:color w:val="000000"/>
          <w:sz w:val="28"/>
          <w:szCs w:val="28"/>
        </w:rPr>
        <w:t xml:space="preserve"> от 25 декабря 2008 года № 273-ФЗ «О противодействии коррупции» и другими федеральными законами.</w:t>
      </w:r>
    </w:p>
    <w:p w:rsidR="008724B6" w:rsidRPr="00DB00A6" w:rsidRDefault="00A03A2F">
      <w:pPr>
        <w:autoSpaceDE w:val="0"/>
        <w:autoSpaceDN w:val="0"/>
        <w:adjustRightInd w:val="0"/>
        <w:ind w:firstLine="540"/>
        <w:jc w:val="both"/>
        <w:rPr>
          <w:rFonts w:eastAsiaTheme="minorHAnsi"/>
          <w:b/>
          <w:bCs/>
          <w:color w:val="0D0D0D" w:themeColor="text1" w:themeTint="F2"/>
          <w:sz w:val="28"/>
          <w:szCs w:val="28"/>
          <w:lang w:eastAsia="en-US"/>
        </w:rPr>
      </w:pPr>
      <w:proofErr w:type="gramStart"/>
      <w:r w:rsidRPr="00DB00A6">
        <w:rPr>
          <w:rFonts w:eastAsiaTheme="minorHAnsi"/>
          <w:b/>
          <w:bCs/>
          <w:color w:val="0D0D0D" w:themeColor="text1" w:themeTint="F2"/>
          <w:sz w:val="28"/>
          <w:szCs w:val="28"/>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DB00A6">
        <w:rPr>
          <w:rFonts w:eastAsiaTheme="minorHAnsi"/>
          <w:b/>
          <w:bCs/>
          <w:color w:val="0D0D0D" w:themeColor="text1" w:themeTint="F2"/>
          <w:sz w:val="28"/>
          <w:szCs w:val="28"/>
          <w:lang w:eastAsia="en-US"/>
        </w:rPr>
        <w:lastRenderedPageBreak/>
        <w:t>религиозной принадлежности, если это повлекло нарушение межнационального и</w:t>
      </w:r>
      <w:proofErr w:type="gramEnd"/>
      <w:r w:rsidRPr="00DB00A6">
        <w:rPr>
          <w:rFonts w:eastAsiaTheme="minorHAnsi"/>
          <w:b/>
          <w:bCs/>
          <w:color w:val="0D0D0D" w:themeColor="text1" w:themeTint="F2"/>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724B6" w:rsidRDefault="00A03A2F">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8724B6" w:rsidRDefault="00A03A2F">
      <w:pPr>
        <w:autoSpaceDE w:val="0"/>
        <w:autoSpaceDN w:val="0"/>
        <w:adjustRightInd w:val="0"/>
        <w:ind w:firstLine="709"/>
        <w:jc w:val="both"/>
        <w:rPr>
          <w:sz w:val="28"/>
          <w:szCs w:val="28"/>
        </w:rPr>
      </w:pPr>
      <w:r>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724B6" w:rsidRDefault="00A03A2F">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724B6" w:rsidRDefault="00A03A2F">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724B6" w:rsidRDefault="00A03A2F">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8724B6" w:rsidRDefault="00A03A2F">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8724B6" w:rsidRDefault="00A03A2F">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724B6" w:rsidRDefault="00A03A2F">
      <w:pPr>
        <w:autoSpaceDE w:val="0"/>
        <w:autoSpaceDN w:val="0"/>
        <w:adjustRightInd w:val="0"/>
        <w:ind w:firstLine="709"/>
        <w:jc w:val="both"/>
        <w:rPr>
          <w:sz w:val="28"/>
          <w:szCs w:val="28"/>
        </w:rPr>
      </w:pPr>
      <w:r>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724B6" w:rsidRDefault="00A03A2F">
      <w:pPr>
        <w:autoSpaceDE w:val="0"/>
        <w:autoSpaceDN w:val="0"/>
        <w:adjustRightInd w:val="0"/>
        <w:ind w:firstLine="709"/>
        <w:jc w:val="both"/>
        <w:rPr>
          <w:sz w:val="28"/>
          <w:szCs w:val="28"/>
        </w:rPr>
      </w:pPr>
      <w:r>
        <w:rPr>
          <w:sz w:val="28"/>
          <w:szCs w:val="28"/>
        </w:rPr>
        <w:lastRenderedPageBreak/>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724B6" w:rsidRDefault="00A03A2F">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724B6" w:rsidRDefault="00A03A2F">
      <w:pPr>
        <w:autoSpaceDE w:val="0"/>
        <w:autoSpaceDN w:val="0"/>
        <w:adjustRightInd w:val="0"/>
        <w:ind w:firstLine="709"/>
        <w:jc w:val="both"/>
        <w:rPr>
          <w:sz w:val="28"/>
          <w:szCs w:val="28"/>
        </w:rPr>
      </w:pPr>
      <w:r>
        <w:rPr>
          <w:sz w:val="28"/>
          <w:szCs w:val="28"/>
        </w:rPr>
        <w:t xml:space="preserve">13. </w:t>
      </w:r>
      <w:proofErr w:type="gramStart"/>
      <w:r>
        <w:rPr>
          <w:sz w:val="28"/>
          <w:szCs w:val="28"/>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35630E" w:rsidRPr="005467D7" w:rsidRDefault="0035630E" w:rsidP="0035630E">
      <w:pPr>
        <w:autoSpaceDE w:val="0"/>
        <w:autoSpaceDN w:val="0"/>
        <w:adjustRightInd w:val="0"/>
        <w:ind w:firstLine="709"/>
        <w:jc w:val="both"/>
        <w:rPr>
          <w:sz w:val="28"/>
          <w:szCs w:val="28"/>
        </w:rPr>
      </w:pPr>
      <w:r>
        <w:rPr>
          <w:sz w:val="28"/>
          <w:szCs w:val="28"/>
        </w:rPr>
        <w:t xml:space="preserve">14. </w:t>
      </w:r>
      <w:r w:rsidRPr="005467D7">
        <w:rPr>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630E" w:rsidRDefault="0035630E" w:rsidP="0035630E">
      <w:pPr>
        <w:autoSpaceDE w:val="0"/>
        <w:autoSpaceDN w:val="0"/>
        <w:adjustRightInd w:val="0"/>
        <w:ind w:firstLine="709"/>
        <w:jc w:val="both"/>
        <w:rPr>
          <w:sz w:val="28"/>
          <w:szCs w:val="28"/>
        </w:rPr>
      </w:pPr>
      <w:r w:rsidRPr="005467D7">
        <w:rPr>
          <w:sz w:val="28"/>
          <w:szCs w:val="28"/>
        </w:rPr>
        <w:t>Суд должен рассмотреть заявление и принять решение не позднее чем через 10 дней со дня подачи заявления.</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8724B6" w:rsidRDefault="008724B6">
      <w:pPr>
        <w:autoSpaceDE w:val="0"/>
        <w:autoSpaceDN w:val="0"/>
        <w:adjustRightInd w:val="0"/>
        <w:ind w:firstLine="709"/>
        <w:jc w:val="both"/>
        <w:rPr>
          <w:b/>
          <w:sz w:val="28"/>
          <w:szCs w:val="28"/>
        </w:rPr>
      </w:pP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 xml:space="preserve">2. </w:t>
      </w:r>
      <w:proofErr w:type="gramStart"/>
      <w:r w:rsidRPr="00DB00A6">
        <w:rPr>
          <w:rFonts w:ascii="Times New Roman" w:hAnsi="Times New Roman"/>
          <w:b/>
          <w:snapToGrid/>
          <w:color w:val="0D0D0D" w:themeColor="text1" w:themeTint="F2"/>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w:t>
      </w:r>
      <w:r w:rsidRPr="00DB00A6">
        <w:rPr>
          <w:rFonts w:ascii="Times New Roman" w:hAnsi="Times New Roman"/>
          <w:b/>
          <w:snapToGrid/>
          <w:color w:val="0D0D0D" w:themeColor="text1" w:themeTint="F2"/>
          <w:sz w:val="28"/>
          <w:szCs w:val="28"/>
        </w:rPr>
        <w:lastRenderedPageBreak/>
        <w:t>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B00A6">
        <w:rPr>
          <w:rFonts w:ascii="Times New Roman" w:hAnsi="Times New Roman"/>
          <w:b/>
          <w:snapToGrid/>
          <w:color w:val="0D0D0D" w:themeColor="text1" w:themeTint="F2"/>
          <w:sz w:val="28"/>
          <w:szCs w:val="28"/>
        </w:rPr>
        <w:t xml:space="preserve"> </w:t>
      </w:r>
      <w:proofErr w:type="gramStart"/>
      <w:r w:rsidRPr="00DB00A6">
        <w:rPr>
          <w:rFonts w:ascii="Times New Roman" w:hAnsi="Times New Roman"/>
          <w:b/>
          <w:snapToGrid/>
          <w:color w:val="0D0D0D" w:themeColor="text1" w:themeTint="F2"/>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DB00A6">
        <w:rPr>
          <w:rFonts w:ascii="Times New Roman" w:hAnsi="Times New Roman"/>
          <w:b/>
          <w:snapToGrid/>
          <w:color w:val="0D0D0D" w:themeColor="text1" w:themeTint="F2"/>
          <w:sz w:val="28"/>
          <w:szCs w:val="2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DB00A6">
        <w:rPr>
          <w:rFonts w:ascii="Times New Roman" w:hAnsi="Times New Roman"/>
          <w:b/>
          <w:snapToGrid/>
          <w:color w:val="0D0D0D" w:themeColor="text1" w:themeTint="F2"/>
          <w:sz w:val="28"/>
          <w:szCs w:val="28"/>
        </w:rPr>
        <w:lastRenderedPageBreak/>
        <w:t>проведения проверок деятельности органов местного самоуправления</w:t>
      </w:r>
      <w:proofErr w:type="gramEnd"/>
      <w:r w:rsidRPr="00DB00A6">
        <w:rPr>
          <w:rFonts w:ascii="Times New Roman" w:hAnsi="Times New Roman"/>
          <w:b/>
          <w:snapToGrid/>
          <w:color w:val="0D0D0D" w:themeColor="text1" w:themeTint="F2"/>
          <w:sz w:val="28"/>
          <w:szCs w:val="28"/>
        </w:rPr>
        <w:t xml:space="preserve"> и должностных лиц местного самоуправления не позднее 1 сентября года, предшествующего году проведения проверок.</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2.4. В ежегодный план включаются следующие сведения:</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 наименования органов государственного контроля (надзора), планирующих проведение проверок;</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3) цели и основания проведения проверок, а также сроки их проведения.</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 xml:space="preserve">2.6. </w:t>
      </w:r>
      <w:proofErr w:type="gramStart"/>
      <w:r w:rsidRPr="00DB00A6">
        <w:rPr>
          <w:rFonts w:ascii="Times New Roman" w:hAnsi="Times New Roman"/>
          <w:b/>
          <w:snapToGrid/>
          <w:color w:val="0D0D0D" w:themeColor="text1" w:themeTint="F2"/>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DB00A6">
        <w:rPr>
          <w:rFonts w:ascii="Times New Roman" w:hAnsi="Times New Roman"/>
          <w:b/>
          <w:snapToGrid/>
          <w:color w:val="0D0D0D" w:themeColor="text1" w:themeTint="F2"/>
          <w:sz w:val="28"/>
          <w:szCs w:val="28"/>
        </w:rPr>
        <w:t xml:space="preserve"> также массовые нарушения прав граждан.</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proofErr w:type="gramStart"/>
      <w:r w:rsidRPr="00DB00A6">
        <w:rPr>
          <w:rFonts w:ascii="Times New Roman" w:hAnsi="Times New Roman"/>
          <w:b/>
          <w:snapToGrid/>
          <w:color w:val="0D0D0D" w:themeColor="text1" w:themeTint="F2"/>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w:t>
      </w:r>
      <w:r>
        <w:rPr>
          <w:rFonts w:ascii="Times New Roman" w:hAnsi="Times New Roman"/>
          <w:b/>
          <w:snapToGrid/>
          <w:color w:val="FF0000"/>
          <w:sz w:val="28"/>
          <w:szCs w:val="28"/>
        </w:rPr>
        <w:t xml:space="preserve"> </w:t>
      </w:r>
      <w:r w:rsidRPr="00DB00A6">
        <w:rPr>
          <w:rFonts w:ascii="Times New Roman" w:hAnsi="Times New Roman"/>
          <w:b/>
          <w:snapToGrid/>
          <w:color w:val="0D0D0D" w:themeColor="text1" w:themeTint="F2"/>
          <w:sz w:val="28"/>
          <w:szCs w:val="28"/>
        </w:rPr>
        <w:lastRenderedPageBreak/>
        <w:t>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724B6" w:rsidRPr="00DB00A6" w:rsidRDefault="00A03A2F">
      <w:pPr>
        <w:pStyle w:val="ConsNonformat"/>
        <w:ind w:firstLine="709"/>
        <w:jc w:val="both"/>
        <w:rPr>
          <w:rFonts w:ascii="Times New Roman" w:hAnsi="Times New Roman"/>
          <w:b/>
          <w:snapToGrid/>
          <w:color w:val="0D0D0D" w:themeColor="text1" w:themeTint="F2"/>
          <w:sz w:val="28"/>
          <w:szCs w:val="28"/>
        </w:rPr>
      </w:pPr>
      <w:r w:rsidRPr="00DB00A6">
        <w:rPr>
          <w:rFonts w:ascii="Times New Roman" w:hAnsi="Times New Roman"/>
          <w:b/>
          <w:snapToGrid/>
          <w:color w:val="0D0D0D" w:themeColor="text1" w:themeTint="F2"/>
          <w:sz w:val="28"/>
          <w:szCs w:val="28"/>
        </w:rPr>
        <w:t xml:space="preserve">3. </w:t>
      </w:r>
      <w:proofErr w:type="gramStart"/>
      <w:r w:rsidRPr="00DB00A6">
        <w:rPr>
          <w:rFonts w:ascii="Times New Roman" w:hAnsi="Times New Roman"/>
          <w:b/>
          <w:snapToGrid/>
          <w:color w:val="0D0D0D" w:themeColor="text1" w:themeTint="F2"/>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8724B6" w:rsidRDefault="008724B6">
      <w:pPr>
        <w:pStyle w:val="consnonformat0"/>
        <w:ind w:firstLine="709"/>
        <w:jc w:val="center"/>
        <w:rPr>
          <w:rFonts w:ascii="Times New Roman" w:hAnsi="Times New Roman" w:cs="Times New Roman"/>
          <w:sz w:val="28"/>
          <w:szCs w:val="28"/>
        </w:rPr>
      </w:pPr>
    </w:p>
    <w:p w:rsidR="008724B6" w:rsidRDefault="00A03A2F">
      <w:pPr>
        <w:pStyle w:val="consnonformat0"/>
        <w:ind w:firstLine="709"/>
        <w:jc w:val="center"/>
        <w:rPr>
          <w:rFonts w:ascii="Times New Roman" w:hAnsi="Times New Roman" w:cs="Times New Roman"/>
          <w:sz w:val="28"/>
          <w:szCs w:val="28"/>
        </w:rPr>
      </w:pPr>
      <w:r>
        <w:rPr>
          <w:rFonts w:ascii="Times New Roman" w:hAnsi="Times New Roman" w:cs="Times New Roman"/>
          <w:sz w:val="28"/>
          <w:szCs w:val="28"/>
        </w:rPr>
        <w:t>Глава 10</w:t>
      </w:r>
    </w:p>
    <w:p w:rsidR="008724B6" w:rsidRDefault="00A03A2F">
      <w:pPr>
        <w:pStyle w:val="consnonformat0"/>
        <w:ind w:firstLine="709"/>
        <w:jc w:val="center"/>
        <w:rPr>
          <w:rFonts w:ascii="Times New Roman" w:hAnsi="Times New Roman" w:cs="Times New Roman"/>
          <w:sz w:val="28"/>
          <w:szCs w:val="28"/>
        </w:rPr>
      </w:pPr>
      <w:r>
        <w:rPr>
          <w:rFonts w:ascii="Times New Roman" w:hAnsi="Times New Roman" w:cs="Times New Roman"/>
          <w:sz w:val="28"/>
          <w:szCs w:val="28"/>
        </w:rPr>
        <w:t>ЗАКЛЮЧИТЕЛЬНЫЕ И ПЕРЕХОДНЫЕ ПОЛОЖЕНИЯ</w:t>
      </w:r>
    </w:p>
    <w:p w:rsidR="008724B6" w:rsidRDefault="008724B6">
      <w:pPr>
        <w:pStyle w:val="consnonformat0"/>
        <w:ind w:firstLine="709"/>
        <w:jc w:val="center"/>
        <w:rPr>
          <w:rFonts w:ascii="Times New Roman" w:hAnsi="Times New Roman" w:cs="Times New Roman"/>
          <w:sz w:val="28"/>
          <w:szCs w:val="28"/>
        </w:rPr>
      </w:pPr>
    </w:p>
    <w:p w:rsidR="008724B6" w:rsidRDefault="00A03A2F">
      <w:pPr>
        <w:pStyle w:val="consnonformat0"/>
        <w:ind w:firstLine="709"/>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8724B6" w:rsidRDefault="008724B6">
      <w:pPr>
        <w:pStyle w:val="consnonformat0"/>
        <w:ind w:firstLine="709"/>
        <w:rPr>
          <w:rFonts w:ascii="Times New Roman" w:hAnsi="Times New Roman" w:cs="Times New Roman"/>
          <w:b/>
          <w:sz w:val="28"/>
          <w:szCs w:val="28"/>
        </w:rPr>
      </w:pPr>
    </w:p>
    <w:p w:rsidR="008724B6" w:rsidRDefault="00A03A2F">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8724B6" w:rsidSect="008724B6">
      <w:headerReference w:type="even" r:id="rId14"/>
      <w:headerReference w:type="default" r:id="rId1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DB" w:rsidRDefault="00DC2EDB">
      <w:r>
        <w:separator/>
      </w:r>
    </w:p>
  </w:endnote>
  <w:endnote w:type="continuationSeparator" w:id="0">
    <w:p w:rsidR="00DC2EDB" w:rsidRDefault="00DC2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DB" w:rsidRDefault="00DC2EDB">
      <w:r>
        <w:separator/>
      </w:r>
    </w:p>
  </w:footnote>
  <w:footnote w:type="continuationSeparator" w:id="0">
    <w:p w:rsidR="00DC2EDB" w:rsidRDefault="00DC2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0A" w:rsidRDefault="008114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140A" w:rsidRDefault="008114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0A" w:rsidRDefault="0081140A">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9A17B6">
      <w:rPr>
        <w:rStyle w:val="a6"/>
        <w:noProof/>
        <w:sz w:val="16"/>
        <w:szCs w:val="16"/>
      </w:rPr>
      <w:t>2</w:t>
    </w:r>
    <w:r>
      <w:rPr>
        <w:rStyle w:val="a6"/>
        <w:sz w:val="16"/>
        <w:szCs w:val="16"/>
      </w:rPr>
      <w:fldChar w:fldCharType="end"/>
    </w:r>
  </w:p>
  <w:p w:rsidR="0081140A" w:rsidRDefault="008114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24B6"/>
    <w:rsid w:val="00071B4B"/>
    <w:rsid w:val="00175C78"/>
    <w:rsid w:val="00177EE2"/>
    <w:rsid w:val="001C1189"/>
    <w:rsid w:val="003009B6"/>
    <w:rsid w:val="0035630E"/>
    <w:rsid w:val="003950E5"/>
    <w:rsid w:val="00471F99"/>
    <w:rsid w:val="004A1907"/>
    <w:rsid w:val="0056436D"/>
    <w:rsid w:val="00576AEF"/>
    <w:rsid w:val="00582CF2"/>
    <w:rsid w:val="005C7A11"/>
    <w:rsid w:val="006D6A3A"/>
    <w:rsid w:val="007A32B8"/>
    <w:rsid w:val="0081140A"/>
    <w:rsid w:val="008724B6"/>
    <w:rsid w:val="008A0357"/>
    <w:rsid w:val="009A17B6"/>
    <w:rsid w:val="009C57EB"/>
    <w:rsid w:val="00A03A2F"/>
    <w:rsid w:val="00B16BF2"/>
    <w:rsid w:val="00BA432F"/>
    <w:rsid w:val="00BD28F7"/>
    <w:rsid w:val="00C3665F"/>
    <w:rsid w:val="00CA72C8"/>
    <w:rsid w:val="00D86AE7"/>
    <w:rsid w:val="00D938F9"/>
    <w:rsid w:val="00DB00A6"/>
    <w:rsid w:val="00DB58BD"/>
    <w:rsid w:val="00DC2EDB"/>
    <w:rsid w:val="00E370D1"/>
    <w:rsid w:val="00E61D2C"/>
    <w:rsid w:val="00E9782E"/>
    <w:rsid w:val="00EC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66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0BBEF-2403-4467-9437-497D5182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63</Pages>
  <Words>23063</Words>
  <Characters>131461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rumo5</dc:creator>
  <cp:lastModifiedBy>ivan</cp:lastModifiedBy>
  <cp:revision>6</cp:revision>
  <dcterms:created xsi:type="dcterms:W3CDTF">2014-12-04T06:34:00Z</dcterms:created>
  <dcterms:modified xsi:type="dcterms:W3CDTF">2014-12-05T07:45:00Z</dcterms:modified>
</cp:coreProperties>
</file>